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15341" w:type="dxa"/>
        <w:tblInd w:w="-601" w:type="dxa"/>
        <w:tblLook w:val="04A0"/>
      </w:tblPr>
      <w:tblGrid>
        <w:gridCol w:w="608"/>
        <w:gridCol w:w="6480"/>
        <w:gridCol w:w="848"/>
        <w:gridCol w:w="1018"/>
        <w:gridCol w:w="1952"/>
        <w:gridCol w:w="1331"/>
        <w:gridCol w:w="852"/>
        <w:gridCol w:w="2252"/>
      </w:tblGrid>
      <w:tr w:rsidR="00F36010" w:rsidTr="00F41022">
        <w:tc>
          <w:tcPr>
            <w:tcW w:w="15341" w:type="dxa"/>
            <w:gridSpan w:val="8"/>
          </w:tcPr>
          <w:p w:rsidR="00E25AE3" w:rsidRDefault="00E25AE3" w:rsidP="00F4102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010" w:rsidRDefault="00F36010" w:rsidP="00F4102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E58">
              <w:rPr>
                <w:rFonts w:ascii="Arial" w:hAnsi="Arial" w:cs="Arial"/>
                <w:b/>
                <w:sz w:val="24"/>
                <w:szCs w:val="24"/>
              </w:rPr>
              <w:t>Zał. nr 2</w:t>
            </w:r>
            <w:r w:rsidR="00E25A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6E5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E25AE3" w:rsidRPr="00B16E58" w:rsidRDefault="00E25AE3" w:rsidP="00F4102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010" w:rsidTr="00F41022">
        <w:trPr>
          <w:trHeight w:val="827"/>
        </w:trPr>
        <w:tc>
          <w:tcPr>
            <w:tcW w:w="15341" w:type="dxa"/>
            <w:gridSpan w:val="8"/>
            <w:shd w:val="clear" w:color="auto" w:fill="D9D9D9" w:themeFill="background1" w:themeFillShade="D9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36010" w:rsidRDefault="00F36010" w:rsidP="00F410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6E58">
              <w:rPr>
                <w:rFonts w:ascii="Arial" w:hAnsi="Arial" w:cs="Arial"/>
                <w:b/>
                <w:sz w:val="32"/>
                <w:szCs w:val="32"/>
              </w:rPr>
              <w:t>KOSZTORYS OFERTOWY DLA CZĘŚCI NR 1</w:t>
            </w:r>
          </w:p>
          <w:p w:rsidR="00E22C23" w:rsidRDefault="00E22C23" w:rsidP="00F41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wraz z montażem niezbędnego wyposażenia pracowni eksploatacji urządzeń i systemów mechatronicznych </w:t>
            </w:r>
          </w:p>
          <w:p w:rsidR="00E22C23" w:rsidRPr="00E22C23" w:rsidRDefault="00E25AE3" w:rsidP="00F41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="00E22C23" w:rsidRPr="00E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Wielozawodowego</w:t>
            </w:r>
            <w:proofErr w:type="spellEnd"/>
            <w:r w:rsidR="00E22C23" w:rsidRPr="00E22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Zespołu Szkół w Zatorze</w:t>
            </w:r>
          </w:p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480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018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952" w:type="dxa"/>
            <w:shd w:val="clear" w:color="auto" w:fill="BFBFBF" w:themeFill="background1" w:themeFillShade="BF"/>
            <w:vAlign w:val="center"/>
          </w:tcPr>
          <w:p w:rsidR="00F36010" w:rsidRPr="00B16E58" w:rsidRDefault="00C261D5" w:rsidP="00F410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ne</w:t>
            </w:r>
            <w:r w:rsidR="00F36010" w:rsidRPr="00B16E58">
              <w:rPr>
                <w:rFonts w:ascii="Arial" w:hAnsi="Arial" w:cs="Arial"/>
                <w:b/>
              </w:rPr>
              <w:t>tto</w:t>
            </w:r>
          </w:p>
        </w:tc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VAT%</w:t>
            </w: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F36010" w:rsidRPr="00B16E58" w:rsidRDefault="00F36010" w:rsidP="00F41022">
            <w:pPr>
              <w:jc w:val="center"/>
              <w:rPr>
                <w:rFonts w:ascii="Arial" w:hAnsi="Arial" w:cs="Arial"/>
                <w:b/>
              </w:rPr>
            </w:pPr>
            <w:r w:rsidRPr="00B16E58">
              <w:rPr>
                <w:rFonts w:ascii="Arial" w:hAnsi="Arial" w:cs="Arial"/>
                <w:b/>
              </w:rPr>
              <w:t>Wartość brutto</w:t>
            </w: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Drukarka laserowa sieciowa ze skanerem i kopiarką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hAnsi="Arial" w:cs="Arial"/>
                <w:b/>
                <w:sz w:val="20"/>
                <w:szCs w:val="20"/>
              </w:rPr>
              <w:t>Laptop z systemem operacyjnym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hAnsi="Arial" w:cs="Arial"/>
                <w:b/>
                <w:sz w:val="20"/>
                <w:szCs w:val="20"/>
              </w:rPr>
              <w:t>Oprogramowanie antywirusowe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licencja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Tablica szkolna biała </w:t>
            </w:r>
            <w:proofErr w:type="spellStart"/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suchościeralna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Tablica </w:t>
            </w:r>
            <w:proofErr w:type="spellStart"/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flipchart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do obsługi układów wykonawczych opartych na urządzeniach ze sprężonym powietrzem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do obsługi układów wykonawczych opartych na urządzeniach hydraulicznych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do obsługi układów wykonawczych opartych na urządzeniach o napędzie elektrycznym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Zestaw do programowania sterownika PLC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do programowania sterownika PLC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do badania procesów ciągłych ze sterownikiem PLC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Zestaw do symulacji procesów przemysłowych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licencja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Stanowisko do programowania i </w:t>
            </w: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obsługi układów manipulacyjnych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symulacji procesu produkcji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Wyposażenie uzupełniające pracowni – do przeprowadzenia egzaminów dla kwalifikacji E.3, E.18 i E.19 (zgodne z wymaganiami CKE)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Stół montażowy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Zestawy narzędzi monterskich podstawowych i specjalistycznych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Stanowisko montażu układów hydraulicznych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zestaw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010" w:rsidTr="00F41022">
        <w:tc>
          <w:tcPr>
            <w:tcW w:w="60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80" w:type="dxa"/>
            <w:vAlign w:val="center"/>
          </w:tcPr>
          <w:p w:rsidR="00F36010" w:rsidRPr="00B16E58" w:rsidRDefault="00F36010" w:rsidP="00F41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E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Czujniki: siły, ciśnienia, przepływu, temperatury, odległości, położenia, wilgotności – modele funkcjonalne (stanowiska) z wykorzystaniem czujników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5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F36010" w:rsidRPr="00B855F5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855F5">
              <w:rPr>
                <w:rFonts w:ascii="Arial" w:hAnsi="Arial" w:cs="Arial"/>
                <w:sz w:val="20"/>
                <w:szCs w:val="20"/>
              </w:rPr>
              <w:t>estaw</w:t>
            </w:r>
          </w:p>
        </w:tc>
        <w:tc>
          <w:tcPr>
            <w:tcW w:w="19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36010" w:rsidRPr="00702BAC" w:rsidRDefault="00F36010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DF3" w:rsidTr="00F41022">
        <w:tc>
          <w:tcPr>
            <w:tcW w:w="608" w:type="dxa"/>
            <w:vAlign w:val="center"/>
          </w:tcPr>
          <w:p w:rsidR="00097DF3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480" w:type="dxa"/>
            <w:vAlign w:val="center"/>
          </w:tcPr>
          <w:p w:rsidR="00097DF3" w:rsidRPr="00B16E58" w:rsidRDefault="00097DF3" w:rsidP="00F4102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Fotele obrotowe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097DF3" w:rsidRPr="00B855F5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18" w:type="dxa"/>
            <w:vAlign w:val="center"/>
          </w:tcPr>
          <w:p w:rsidR="00097DF3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952" w:type="dxa"/>
            <w:vAlign w:val="center"/>
          </w:tcPr>
          <w:p w:rsidR="00097DF3" w:rsidRPr="00702BAC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097DF3" w:rsidRPr="00702BAC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097DF3" w:rsidRPr="00702BAC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097DF3" w:rsidRPr="00702BAC" w:rsidRDefault="00097DF3" w:rsidP="00F41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010" w:rsidRDefault="00F36010" w:rsidP="00F36010"/>
    <w:p w:rsidR="00C36796" w:rsidRDefault="00C36796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C2EDE" w:rsidRPr="00C3240A" w:rsidRDefault="004C2EDE" w:rsidP="004C2EDE">
      <w:pPr>
        <w:rPr>
          <w:sz w:val="36"/>
          <w:szCs w:val="36"/>
        </w:rPr>
      </w:pPr>
    </w:p>
    <w:p w:rsidR="004C2EDE" w:rsidRDefault="004C2EDE" w:rsidP="004C2EDE">
      <w:r>
        <w:t xml:space="preserve">……………………………….. dnia ……………………….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4C2EDE" w:rsidRPr="00C90922" w:rsidRDefault="004C2EDE" w:rsidP="004C2ED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Wykonawcy)</w:t>
      </w:r>
    </w:p>
    <w:p w:rsidR="00C36796" w:rsidRPr="00C90922" w:rsidRDefault="00C36796" w:rsidP="00C9092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90922" w:rsidRPr="00C90922" w:rsidRDefault="00C90922" w:rsidP="00C90922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41022" w:rsidRDefault="00F41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728D" w:rsidRDefault="00D5728D" w:rsidP="00D572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1417"/>
        <w:gridCol w:w="8114"/>
        <w:gridCol w:w="4961"/>
      </w:tblGrid>
      <w:tr w:rsidR="00F41022" w:rsidTr="00CB304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41022">
              <w:rPr>
                <w:rFonts w:cs="Times New Roman"/>
                <w:b/>
                <w:sz w:val="22"/>
                <w:szCs w:val="22"/>
              </w:rPr>
              <w:t>Szczegółowy opis oferowanego sprzętu i oferowanych urządzeń dla części nr 1</w:t>
            </w:r>
          </w:p>
          <w:p w:rsidR="00F41022" w:rsidRPr="00F41022" w:rsidRDefault="00F41022" w:rsidP="00F4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Dostawa wraz z montażem niezbędnego wyposażenia pracowni eksploatacji urządzeń i systemów </w:t>
            </w:r>
            <w:proofErr w:type="spellStart"/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mechatronicznych</w:t>
            </w:r>
            <w:proofErr w:type="spellEnd"/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:rsidR="00F41022" w:rsidRPr="00F41022" w:rsidRDefault="00F41022" w:rsidP="00F4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</w:t>
            </w:r>
            <w:proofErr w:type="spellStart"/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Wielozawodowego</w:t>
            </w:r>
            <w:proofErr w:type="spellEnd"/>
            <w:r w:rsidRPr="00F410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Zespołu Szkół w Zatorze</w:t>
            </w: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L.p.</w:t>
            </w:r>
          </w:p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Wyposażenie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F41022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F41022" w:rsidRPr="00F41022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1022">
              <w:rPr>
                <w:rFonts w:ascii="Arial" w:hAnsi="Arial"/>
                <w:b/>
                <w:sz w:val="20"/>
                <w:szCs w:val="20"/>
              </w:rPr>
              <w:t>Parametry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color w:val="FF0000"/>
              </w:rPr>
            </w:pPr>
            <w:r w:rsidRPr="00CB3046">
              <w:rPr>
                <w:rFonts w:ascii="Arial" w:hAnsi="Arial"/>
                <w:b/>
                <w:color w:val="FF0000"/>
              </w:rPr>
              <w:t>Parametry oferowane przez Wykonawcę</w:t>
            </w:r>
          </w:p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color w:val="FF0000"/>
              </w:rPr>
            </w:pPr>
          </w:p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B3046">
              <w:rPr>
                <w:rFonts w:ascii="Arial" w:hAnsi="Arial"/>
                <w:b/>
                <w:sz w:val="18"/>
                <w:szCs w:val="18"/>
              </w:rPr>
              <w:t xml:space="preserve">(w przypadku, gdy dane urządzenie/ panel/ sprzęt spełnia w całości wymagania zamawiającego wpisać </w:t>
            </w:r>
            <w:r w:rsidRPr="00CB3046">
              <w:rPr>
                <w:rFonts w:ascii="Arial" w:hAnsi="Arial"/>
                <w:b/>
                <w:color w:val="FF0000"/>
                <w:sz w:val="18"/>
                <w:szCs w:val="18"/>
              </w:rPr>
              <w:t>TAK</w:t>
            </w:r>
            <w:r w:rsidRPr="00CB3046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CB3046" w:rsidRDefault="00CB3046" w:rsidP="00F41022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CB3046" w:rsidRPr="00F41022" w:rsidRDefault="00CB3046" w:rsidP="00F41022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3046">
              <w:rPr>
                <w:rFonts w:ascii="Arial" w:hAnsi="Arial"/>
                <w:b/>
                <w:sz w:val="18"/>
                <w:szCs w:val="18"/>
              </w:rPr>
              <w:t>Jeśli oferowane urządzenie posiada parametr „lepszy” od wymaganego – wpisać sam ten parametr (parametr „lepszy” – większy od minimalnego wymaganego – wymaganego minimum)</w:t>
            </w: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Projektor multimedialny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Minimalne wymagania: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Rozdzielczość rzeczywista  1280 x 800 (WXGA) pikseli.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Ilość pikseli: 1,024,000 pikseli.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Liczba wyświetlanych kolorów  1,07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mld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Rzeczywisty współczynnik proporcji obrazu  16:10.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Dołączony obiektyw.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Ogniskowa obiektywu: 7,017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Przesłona: 2,8.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Korekcja zniekształceń trapezowych (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Keystone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): ± 40 (w pionie) stopni.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Cyfrowa korekcja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Keystona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Źródło światła: lampa rtęciowa (standardowa).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Żywotność lampy (tryb normalny): 4500 godz.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Żywotność lampy (tryb cichy): 6000 godz.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Jasność (tryb normalny): 3200 ANSI lumen.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Kontrast (tryb normalny): 18000:1.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Poziom hałasu (tryb normalny): 32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Poziom hałasu (tryb cichy): 30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dB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Odległość projekcji: 0,5-2,5 m.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Wielkość obrazu: 113-567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Głośniki 2 Wat.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Złącza (wejścia):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x USB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x HDMI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x D-sub 15-pin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x Mini DIN 4-pin (S-Video)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x stereo mini-jack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1 x RS-232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x RCA Video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Złącza (wyjścia):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 x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D-sub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15-pin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 x stereo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mini-jack</w:t>
            </w:r>
            <w:proofErr w:type="spellEnd"/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Pobór mocy (praca/spoczynek): 235/0,5 Wat / 205/0,5 Wat.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Pilot: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wskaźnik laserowy w pilocie.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pilot z funkcją myszy (PC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control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Osłona na obiektyw.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Kabel zasilający.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Baterie.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Kabel VGA.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Kabel HDMI 10m.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Uchwyt projektora: ścienny 30cm-200cm.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b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Drukarka laserowa sieciowa ze skanerem i kopiarką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b/>
                <w:sz w:val="16"/>
                <w:szCs w:val="16"/>
              </w:rPr>
              <w:t>Minimalne wymagania: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Technologia druku: laserowa.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Podstawowe funkcje urządzenia: drukarka, kopiarka, skaner.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Maksymalna szybkość druku (mono): 40 str./min.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Średnia wydajność: 3500 stron miesięcznie.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Maksymalna wydajność: 50000 stron miesięcznie.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Czas nagrzewania: 7,5 s.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Wyświetlacz LCD, ekran dotykowy, kolorowy wyświetlacz.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Interfejsy / komunikacja.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84" w:hanging="142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złącze zewnętrzne: USB 2.0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Hi-Speed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984" w:hanging="142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karta sieciowa (LAN).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Obsługa papieru / nośniki: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maksymalny rozmiar papieru: A4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obsługiwane rozmiary papieru: A4, A5, A6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gramatura papieru: 60-120 g/m</w:t>
            </w:r>
            <w:r w:rsidRPr="00F410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standardowa pojemność podajników papieru: 250 szt.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pojemność tacy odbiorczej: 150 szt.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automatyczny podajnik dokumentów: ADF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pojemność podajnika dokumentów: 40 szt.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gramatura papieru obsługiwana w ADF: 64-90 g/m</w:t>
            </w:r>
            <w:r w:rsidRPr="00F410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pojemność podajnika ręcznego: 1340 stron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dupleks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format papieru obsługiwanego w dupleksie: papier A4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842" w:hanging="141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gramatura papieru obsługiwanego w dupleksie: 60-105 g/m</w:t>
            </w:r>
            <w:r w:rsidRPr="00F4102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Zainstalowana pamięć: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  <w:t>256 MB.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Specyfikacja drukarki: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rozdzielczość w poziomie (mono): 1200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rozdzielczość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pionie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(mono): 1200 dpi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emulacje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HP PCL 6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BR-Script 3 (PostScript Level 3 Language Emulation)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IBM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Proprinter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XL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Epson FX-850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PDF 1.7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XPS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Specyfikacja skanera: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268" w:hanging="567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typ skanera: technologia CIS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maksymalna prędkość skanowania (mono): 24 str./min.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optyczna rozdzielczość skanowania: 1200 x 1200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maks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ymalna rozdzielczość skanowania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:19200 x 19200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poziomy wymiar obszaru skanowania: 300 mm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pionowy wymiar obszaru skanowania: 210 mm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1126" w:hanging="425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tryby skanowania: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skanowanie do pamięci USB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skanowanie do poczty e-mail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skanowanie do chmury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format plików: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PDF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JPEG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TIFF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XPS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Specyfikacja kopiarki: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czas wykonania pierwszej kopii: 9,1 s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maks. liczba kopii: 99 szt.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skalowanie: 25-400 %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format oryginału: papier A4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skala szarości: 256 poziomów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Obsługiwane systemy operacyjne: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Windows 10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Windows 7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Windows 8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Windows Vista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Windows XP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Akapitzlist"/>
              <w:ind w:left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41022" w:rsidRPr="0000701D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Laptopy z systemem operacyjnym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b/>
                <w:sz w:val="16"/>
                <w:szCs w:val="16"/>
              </w:rPr>
              <w:t>Minimalne wymagania: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Procesor: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klasa procesora: Intel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i5 Mobile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prędkość procesora: 2,2 GHz-2,7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GHz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częstotliwość szyny QPI/DMI: 5 GT/s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pojemność pamięci podręcznej: 3 MB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technologia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Hyperthreading</w:t>
            </w:r>
            <w:proofErr w:type="spellEnd"/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Obsługa pamięci masowych: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rodzaj dysku: standardowy (nośnik magnetyczny)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pojemność dysku (HDD): 1 TB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prędkość obrotowa: 5400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obr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./min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Pamięć: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zainstalowana pamięć: 8192 MB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rodzaj pamięci: SODIMM DDR3L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częstotliwość szyny pamięci: 1600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MHz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maksymalna wielkość pamięci: 16384 MB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ilość banków pamięci: 2 szt.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Wyświetlacz LCD: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przekątna ekranu LCD: 15,6 cali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typ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ekranu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FT Full-HD [LED] anti-glare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maksymalna rozdzielczość LCD: 1920 x 1080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Typ karty graficznej: Intel HD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Graphics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5500.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Karta dźwiękowa.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Urządzenia wskazujące: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TouchPad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+ mysz USB.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Klawiatura numeryczna.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Podświetlana klawiatura.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Interfejsy / Komunikacja: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złącza zewn.</w:t>
            </w: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2x USB 3.0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 USB 2.0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 x HDMI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 15-stykowe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D-Sub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(wyjście na monitor)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 RJ-45 (LAN)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 DC-In (wejście zasilania)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Kensington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Lock konektor 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bezprzewodowa karta sieciowa: IEEE 802.11b/g/n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Czytnik kart pamięci.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Rodzaj baterii: Li-Ion (3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Kamera internetowa.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Głośniki.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Mikrofon.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Zasilacz sieciowy.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Czytnik linii papilarnych.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1x10/100/1000BaseT </w:t>
            </w:r>
            <w:proofErr w:type="spellStart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Gigabitethernet</w:t>
            </w:r>
            <w:proofErr w:type="spellEnd"/>
            <w:r w:rsidRPr="00F41022">
              <w:rPr>
                <w:rFonts w:ascii="Times New Roman" w:hAnsi="Times New Roman" w:cs="Times New Roman"/>
                <w:sz w:val="16"/>
                <w:szCs w:val="16"/>
              </w:rPr>
              <w:t xml:space="preserve"> (RJ45).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Zainstalowany system operacyjny: Windows 7 Professional, Windows 10 Pro.</w:t>
            </w:r>
          </w:p>
          <w:p w:rsidR="00F41022" w:rsidRPr="00F41022" w:rsidRDefault="00F41022" w:rsidP="002D733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Architektura systemu operacyjnego: 64-bit.</w:t>
            </w:r>
          </w:p>
          <w:p w:rsidR="00803FD0" w:rsidRDefault="00F41022" w:rsidP="00803FD0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Wersja językowa: polska.</w:t>
            </w:r>
          </w:p>
          <w:p w:rsidR="00803FD0" w:rsidRPr="00803FD0" w:rsidRDefault="00803FD0" w:rsidP="00803FD0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Zamawiający nie dopuszcza komputerów typu składak.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Oprogramowanie antywirusowe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022">
              <w:rPr>
                <w:rFonts w:ascii="Times New Roman" w:hAnsi="Times New Roman" w:cs="Times New Roman"/>
                <w:sz w:val="16"/>
                <w:szCs w:val="16"/>
              </w:rPr>
              <w:t>100 licencji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 xml:space="preserve">Tablica szkolna biała </w:t>
            </w:r>
            <w:proofErr w:type="spellStart"/>
            <w:r w:rsidRPr="00CB3046">
              <w:rPr>
                <w:rFonts w:ascii="Arial" w:hAnsi="Arial"/>
                <w:b/>
                <w:sz w:val="16"/>
                <w:szCs w:val="16"/>
              </w:rPr>
              <w:t>suchościeralna</w:t>
            </w:r>
            <w:proofErr w:type="spellEnd"/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Tablica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suchościeralna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magnetyczna o wymiarach min. 200x100 cm z ramą aluminiową, biała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 xml:space="preserve">Tablica </w:t>
            </w:r>
            <w:proofErr w:type="spellStart"/>
            <w:r w:rsidRPr="00CB3046">
              <w:rPr>
                <w:rFonts w:ascii="Arial" w:hAnsi="Arial"/>
                <w:b/>
                <w:sz w:val="16"/>
                <w:szCs w:val="16"/>
              </w:rPr>
              <w:t>flipchart</w:t>
            </w:r>
            <w:proofErr w:type="spellEnd"/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Przenośna tablica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suchościeralno-magnetyczna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o wymiarach min. 60x90 cm, ze stojakiem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obsługi układów wykonawczych opartych na urządzeniach ze sprężonym powietrzem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do realizacji nauczania i szkoleń w zakresie montażu, obsługi i konserwacji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układów wykonawczych opartych na urządzeniach ze sprężonym powietrzem. Zestaw zgodny z wytycznymi Centralnej Komisji Egzaminacyjnej.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powinien składać się z elementów przemysłowych pneumatyki, elektropneumatyki 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sensoryki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szybkiego i wygodnego montażu i demontażu, wyposażonych w dodatkowe uchwyty mocujące do płyt montażowych profilowych,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szybkozłączki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pneumatyczne i inny osprzęt. 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zestawu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przeznaczone do projektowania, modelowania i symulacji układów pneumatycznych, hydraulicznych i sterowania elektrycznego równocześnie - pakiet 8 licencji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Płyta montażowa profilowa o wymiarach min. 800 x 600 mm, przeznaczona do użytkownika w pozycji poziomej na stole montażowym z poz.10, 16 - 3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Sprężarka bezolejowa o parametrach: ciśnienie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. 8 bar, cicha praca, zasilanie: 230 V, 50 Hz, pojemność całkowita zbiornika: min. 20 l, wyposażona w zawór odcinający, przewód pneumatyczny poliuretanowy, zestaw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szybkozłączek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podłączenia 3 stanowisk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Czujnik indukcyjny: NO, PNP, przewód elektryczny ze złączem wtykowym,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Czujnik pojemnościowy: NO, PNP, przewód elektryczny ze złączem wtykowym,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fotoelektryczny refleksyjny: NO, PNP, przewód elektryczny ze złączem wtykowym, uchwyt montażowy do płyty profilowej, zwierciadło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fotoelektryczny odbiciowy: NO, PNP, przewód elektryczny ze złączem wtykowym, uchwyt montażowy do płyty profilowej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Magnetyczny czujnik krańcowy (czujnik położenia tłoka siłownika): montaż na siłownik, styk NO, przewód elektryczny ze złączem wtykowym - 12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Pneumo-elektryczny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czujnik ciśnienia: NO, zakres nastaw do 6 bar, uchwyt montażowy do płyty profilowej, przewód elektryczny ze złączem wtykowym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Łącznik krańcowy z rolką elektryczny: styk NO/NC, przewód elektryczny ze złączem wtykowym, uchwyt montażowy do płyty profilowej - 12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Zespół przygotowania powietrza: filtr, reduktor, manometr,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Siłownik pneumatyczny dwustronnego działania: z magnetycznym tłokiem,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Siłownik pneumatyczny jednostronnego działania: ze sprężyną zwrotną,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pneumatyczny 3/2 monostabilny: sterowany ręcznie ze sprężyną zwrotną, NO armatura pneumatyczna,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pneumatyczny 3/2 monostabilny: sterowany ręcznie ze sprężyną zwrotną, NC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pneumatyczny 3/2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bistabilny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: sterowany pneumatycznie,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pneumatyczny 3/2 monostabilny: sterowany pneumatycznie, NO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pneumatyczny 3/2 monostabilny: sterowany pneumatyczne, NC,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Elektrozawór pneumatyczny 3/2 monostabilny: sterowany cewką 24 V DC, NO, przewód elektryczny ze złączem wtykowym,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Elektrozawór pneumatyczny 3/2 monostabilny: sterowany cewką 24 V DC, NC, przewód elektryczny ze złączem wtykowym,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pneumatyczny 5/2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bistabilny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: sterowany pneumatyczne,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pneumatyczny 5/2 monostabilny: sterowany pneumatyczne,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pneumatyczny 5/2 monostabilny: sterowany ręcznie przyciskiem,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Elektrozawór pneumatyczny 5/2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bistabilny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: sterowany dwoma cewkami 24 V DC, przewód elektryczny ze złączem wtykowym,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Elektrozawór pneumatyczny 5/2 monostabilny: sterowany cewką 24 V DC, przewód elektryczny ze złączem wtykowym,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Łącznik krańcowy pneumatyczny z rolką: NO,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Łącznik krańcowy pneumatyczny z rolką: NC,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Blok rozdzielający sygnał pneumatyczny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zwrotno-dławiący: montaż na przewód pneumatyczny - 9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szybkiego spustu: montaż na przewód pneumatyczny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bezpieczeństwa: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redukcyjny: montaż na przewód pneumatyczny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zwrotny: montaż na przewód pneumatyczny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odcinający: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czasowy: NO,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czasowy: NC, armatura pneumatyczna, uchwyt montażowy do płyty profilowej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logiczny AND: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logiczny OR:, armatura pneumatyczna, uchwyt montażowy do płyty profilowej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Manometr: 0-10 bar, montaż na przewód pneumatyczny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 V DC, min. 60W z przewodem zasilającym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Uniwersalny koncentrator/zadajnik sygnałów 24 V DC: 4 wejścia/4 wyjścia,</w:t>
            </w:r>
            <w:r w:rsidRPr="00F41022">
              <w:rPr>
                <w:rFonts w:ascii="Times New Roman" w:hAnsi="Times New Roman"/>
                <w:sz w:val="16"/>
                <w:szCs w:val="16"/>
              </w:rPr>
              <w:br/>
              <w:t xml:space="preserve">z możliwością współpracy ze sterownikiem PLC z osprzętem (złącza zapasowe, przewody połączeniowe taśmowe itp.)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Akcesoria do stanowiska pneumatyki i elektropneumatyki niezbędne do prawidłowej pracy stanowiska: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szybkozłączki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pneumatyczne: trójniki, redukcje itp., węże pneumatyczne min. 25 mb, przyrząd do cięcia przewodów pneumatycznych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1"/>
                <w:numId w:val="2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podręcznik, zestaw ćwiczeń praktycznych, plakat z symbolami elementów, prezentacja multimedialna, przykłady ćwiczeń symulacyjnych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obsługi układów wykonawczych opartych na urządzeniach hydraulicznych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do realizacji nauczania i szkoleń w zakresie montażu, obsługi i konserwacji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układów wykonawczych opartych na urządzeniach hydraulicznych z zakresu hydrauliki 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elektrohydrauliki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Stanowisko powinno składać się z przemysłowych elementów hydraulicznych do szybkiego i wygodnego montażu i demontażu, wyposażonych w dodatkowe uchwyty montażowe, 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szybkozłączki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 Stanowisko wyposażone we wszystkie niezbędne elementy przyłączeniowe i montażowe wymagane do prawidłowej pracy. Możliwość rozbudowy przez Zamawiającego w przyszłości. Na stanowisku przewiduje się wykorzystanie oprogramowania symulacyjnego z poz. 6.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zestawu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montażowe z blatem odciekowym o wymiarach ok. 800 mm x 590 m i pionową siatką montażową (ok. 800 mm x 1000 mm); wyłącznik awaryjny, wyłącznik nadmiarowo-prądowy, wyposażone w kółka z blokadą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Blok rozdzielający sygnał hydrauliczny: 6-kanałowy (3 x zasilanie, 3 x powrót),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 hydrauliczny dwustronnego działania,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 hydrauliczny jednostronnego działania ze sprężyną zwrotną,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4/3 sterowany ręcznie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4/3 sterowanego ręcznie,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4/3 sterowany elektrycznie: cewki 24 V, przewody elektryczne ze złączem wtykowym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4/3 sterowanego elektrycznie,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3/2 sterowany elektrycznie: cewka 24 V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3/2 sterowanego elektrycznie,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4/3 sterowany pneumatycznie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4/3 sterowanego pneumatycznie,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montażowy, przyłącza pneumatyczne G 1/8”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4/2 sterowany pneumatycznie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4/2 sterowanego pneumatycznie,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montażowy, przyłącza pneumatyczne G 1/8”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dławiący,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montaż na przewód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Agregat hydrauliczny (zasilacz hydrauliczny: z pompą, zbiornikiem z olejem hydraulicznym, manometrem); przepływ ok. 0,3 l/min, ciśnienie nominalne 45 bar, zasilanie 230 V AC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 min.90 W, z przewodem zasilającym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Czujnik położenia siłownika hydraulicznego z uchwytem montażowym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Akcesoria do zestawu: przewody hydrauliczne z szybkozłączami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bezwyciekowymi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- 13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3"/>
              </w:numPr>
              <w:autoSpaceDN w:val="0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 z przykładami ćwiczeń.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dokumentacja techniczna zasilacza hydraulicznego, przykłady ćwiczeń symulacyjnych, prezentacja multimedialna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obsługi układów wykonawczych opartych na urządzeniach o napędzie elektrycznym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Stanowisko zawiera: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4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 z serwonapędem i sterownikiem PLC - 2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4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 z silnikiem krokowym i sterownikiem PLC - 2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4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 falownika z silnikiem AC - 2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a) Zestaw z serwonapędem i sterownikiem PLC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do realizacji ćwiczeń z zastosowaniem serwonapędu i sterownika PLC dostarczony w formie zmontowanej i gotowej do pracy.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musi umożliwiać samodzielną rozbudowę przez Zamawiającego w przyszłości.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każdego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Zestawu z serwonapędem i sterownikiem PLC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>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Stanowisko ćwiczeniowe wykonane z profili aluminiowych, złożone z części poziomej (na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serwosilnik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 i pionowej (na PLC), w formie litery „L”, wyposażone w uchwyty, szyny TH-35 oraz koryto monterskie dostosowane do umieszczenia na stole montażowym. Minimalne wymiary: 500 mm x 270 mm x 400 mm (wysokość) - 1 szt.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 kompaktowy lub modułowy o minimalnych wymaganiach: 24 wejścia: 18 wejść binarnych, 6 wejść analogowych/binarnych; 16 wyjść: 12 wyjść przekaźnikowych, 4 wyjścia tranzystorowe; wyświetlacz LCD, zasilanie 24 V DC, komunikacja: Ethernet oraz USB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komunikacyjnych: 1x USB min. 1,5 mb, 1x Ethernet min. 1,5 mb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z nieograniczoną liczbą instalacji, oprogramowanie zawierające symulator pracy sterownika PLC, dostępne języki programowania: min. LD, FBD –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Serwonapęd min. 50W,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serwokontroler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zintegrowany lub niezintegrowany, dopasowany do serwonapędu, z osprzętem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Układ zabezpieczający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Układ zasilający - dopasowany do powyższych urządzeń - 1 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Osłona wału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serwosilnika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 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Zestaw: przyciski sterownicze (min.3 szt.), lampki LED 24 V DC (2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Przewody elektryczne i listwy połączeniowe dopasowane do pozostałych elementów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Instrukcja użytkownika z materiałami dydaktycznymi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Inne wymagania: zasilanie stanowiska: 230 V AC.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b) Zestaw z silnikiem krokowym i sterownikiem PLC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do realizacji ćwiczeń z zastosowaniem silnika krokowego i sterownika PLC dostarczony w formie zmontowanej i gotowej do pracy.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musi umożliwiać samodzielną rozbudowę przez Zamawiającego w przyszłości.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każdego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>Zestawu z silnikiem krokowym i sterownikiem PLC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Stanowisko ćwiczeniowe wykonane z profili aluminiowych, złożone z części poziomej (na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serwosilnik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 i pionowej (na PLC), w formie litery „L”, wyposażone w uchwyty, szyny TH-35 oraz koryto monterskie dostosowane do umieszczenia na stole montażowym. Minimalne wymiary: 500 mm x 270 mm x 400 mm (wysokość) - 1 szt.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 kompaktowy lub modułowy o minimalnych wymaganiach: 24 wejścia: 18 wejść binarnych, 6 wejść analogowych/binarnych; 16 wyjść: 12 wyjść przekaźnikowych, 4 wyjścia tranzystorowe; wyświetlacz LCD, zasilanie 24 V DC, komunikacja: Ethernet oraz USB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komunikacyjnych: 1x USB min. 1,5 mb, 1x Ethernet min. 1,5 mb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Oprogramowanie sterownika PLC - licencja z nieograniczoną liczbą instalacji, oprogramowanie zawierające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symulator pracy sterownika PLC, dostępne języki programowania: min.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 min. 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Zestaw: przyciski sterownicze (min.3 szt.), lampki LED 24 V DC (2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Silnik krokowy: min. 0,6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Nm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krok 1,8°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Kontroler silnika krokowego dopasowany do silnika, z niezbędnym osprzętem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Przewody elektryczne i listwy połączeniowe dopasowane do pozostałych elementów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Instrukcja użytkownika z materiałami dydaktycznymi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6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Inne wymagania: zasilanie stanowiska: 230 V AC.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c) Zestaw falownika z silnikiem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do realizacji ćwiczeń z zastosowaniem silnika trójfazowego i falownika dostarczony w formie zmontowanej i gotowej do pracy.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musi umożliwiać samodzielną rozbudowę przez Zamawiającego w przyszłości.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każdego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Zestawu falownika z silnikiem AC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>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ćwiczeniowe wykonane z profili aluminiowych, złożone z części poziomej (na silnik) i pionowej (na falownik), w formie litery „L” wyposażone w uchwyty, szyny TH-35 oraz koryto monterskie; dostosowane do umieszczenia na stole montażowym. Minimalne wymiary: 500 mm x 270 mm x 400 mm 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Silnik 3-fazowy, moc: min. 0,25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kW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klatkowy, klasy 230V/400V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Falownik o mocy min. 0,4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kW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zasilanie 230 V AC, sterowanie min. skalarne U/f, dopasowany do silnika użytego na stanowisku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Wyłącznik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różnicowo-nadprądowy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montaż na szynę TH-35; dopasowany do elementów układu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Wyłącznik bezpieczeństwa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komunikacyjny (falownik-komputer PC) wraz z przewodem komunikacyjnym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narzędziowe falownika na komputer PC - 1 licencja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Przewody elektryczne i listwy połączeniowe dopasowane do pozostałych elementów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Instrukcja użytkownika z materiałami dydaktycznymi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7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Inne wymagania: zasilanie stanowiska: 230 V AC.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b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Zestaw do programowania sterownika PLC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do programowania sterownika PLC umożliwia prowadzenie zajęć praktycznych z zakresu montażu układów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jak i z podstaw eksploatacji i programowania sterowników PLC.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każdego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Zestawu do programowania sterownika PLC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>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 kompaktowy lub modułowy o minimalnych wymaganiach: 24 wejścia: 18 wejść binarnych, 6 wejść analogowych/binarnych; 16 wyjść: 12 wyjść przekaźnikowych, 4 wyjścia tranzystorowe; wyświetlacz LCD, zasilanie 24 V DC, komunikacja: Ethernet oraz USB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komunikacyjnych: 1x USB min. 1,5 mb, 2x Ethernet min. 1,5 mb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Panel operatorski HMI - dotykowy, kolorowy, rozmiar min. 4,3”, komunikacja: Ethernet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z nieograniczoną liczbą instalacji, oprogramowanie zawierające symulator pracy sterownika PLC, dostępne języki programowania: min.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Złączki zaciskowe do sterownika - jednotorowe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bezśrubowe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montażu na szynie TH35 (min. 26szt), blokady do złączek (min.4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), szyny zaciskowe min.10 zacisków (min. 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Zasilacz 24 V DC min. 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sterownicze na szynę TH-35: monostabilny ze stykiem NO (min.1 szt.).; monostabilny ze stykiem NC (min.1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);. przycisk bez samoczynnego powrotu ze stykiem NO (min. 4 szt.); przycisk bez samoczynnego powrotu ze stykiem NC (min.2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Lampki sygnalizacyjne/kontrolki 24 V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DCna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szynę TH-35: czerwona (2 szt.), zielona (1 szt.), żółta (1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podstawowych narzędzi monterskich i akcesoriów: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zaciskarka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tulejek kablowych (1 szt.), ściągacz izolacji (1 szt.), wkrętak płaski (1 szt.), przewody instalacyjne i tulejki zaciskowe (1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), szczypce do cięcia przewodów (1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8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podręcznik, zestaw ćwiczeń praktycznych, prezentacja multimedialna, przykłady rozwiązań do ćwiczeń, programy demonstracyjne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programowania sterownika PLC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Stanowisko do programowania sterownika PLC umożliwia prowadzenie zajęć praktycznych z zakresu programowania sterowników PLC. 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należy dostarczyć w formie zmontowanej z podłączonym sterownikiem PLC, panelem operatorskim HMI, lampkami i przyciskami i innymi niezbędnymi elementami – kompletne i przygotowane do zajęć dydaktycznych. Zamawiający wymaga min. 1-dniowego szkolenia z zakresu podstaw programowania dostarczonego sterownika PLC 8h lekcyjnych).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każdego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>Stanowiska do programowania sterownika PLC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Stół montażowo-szkoleniowy z nadstawką: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Blat w kolorze srebro-szarym umieszczony na wysokości ok. 700 mm, wymiary blatu: 700 mm x 1800 mm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Mobilna konstrukcja nośna wykonana z profili aluminiowych anodowanych wyposażona w 4 kółka z blokadą,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Wymiary całkowite:min.1800 mm x 700 mm x 1250 mm (wysokość),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Wymiary nadstawki: min. 450 mm x 1800 mm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Wyposażenie techniczne stołu: szyny montażowe DIN: min. 2x 1000 mm, koryta grzebieniowe min.3x1000 mm rozmieszczone naprzemiennie, zasilacz 24 V DC min. 60W, sygnalizacja zasilania, bezpiecznik, wyłącznik zasilania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0"/>
              </w:numPr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Stół musi być wyposażony dodatkowo w źródło napięcia zmiennego jednofazowego 230 V/50 Hz (min. trzy gniazda), źródło napięcia zmiennego trójfazowego 400 V/50 Hz (minimum jedno gniazdo). Przyłącza umieszczone w skrzynce rozdzielczej NN wyposażonej w zabezpieczenia różnicowo-prądowe i nadmiarowo-prądowe, wyłącznik główny, wskaźniki napięcia (lampki sygnalizacyjne),na zewnątrz skrzynki umieszczony w widocznym miejscu wyłącznik awaryjny, przewód zasilający z wtykiem 5P 16A (min. 5 mb)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 kompaktowy lub modułowy o minimalnych wymaganiach: 24 wejścia: 18 wejść binarnych, 6 wejść analogowych/binarnych; 16 wyjść: 12 wyjść przekaźnikowych, 4 wyjścia tranzystorowe; wyświetlacz LCD, zasilanie 24 V DC, komunikacja: Ethernet oraz USB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komunikacyjnych: 1x USB min. 1,5 mb, 2x Ethernet min. 1,5 mb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Panel operatorski HMI – dotykowy, kolorowy, rozmiar min. 4,3”, komunikacja: Ethernet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z nieograniczoną liczbą instalacji, oprogramowanie zawierające symulator pracy sterownika PLC, dostępne języki programowania: min.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sterownicze na szynę TH-35: monostabilny ze stykiem NO (min. 2 szt.); monostabilny ze stykiem NC (min 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); przycisk bez samoczynnego powrotu ze stykiem NO (min. 4 szt.); przycisk bez samoczynnego powrotu ze stykiem NC (min. 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Lampki sygnalizacyjne/kontrolki 24 V DC na szynę TH-35: czerwona (2 szt.), zielona (2 szt.), żółta (2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przekaźników do budowy układów sterowania, montaż na szynę TH35: przekaźnik elektryczny: sterowanie 24 V DC, 4 pary styków, (2 szt.); przekaźnik czasowy wielofunkcyjny zasilany 24 V DC (4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29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podręcznik, zestaw ćwiczeń praktycznych, prezentacja multimedialna, przykłady rozwiązań do ćwiczeń, programy demonstracyjne - 3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badania procesów ciągłych ze sterownikiem PLC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jest obiektem złożonym z dwóch zbiorników, rur przepływowych, zaworów, elementów pomiarowych i wykonawczych, w którym regulacji poddawany jest poziom medium w zbiorniku, natężenie przepływu i ciśnienie w zbiorniku. Stanowisko wyposażone w system sterowania PLC. Stanowisko wykorzystuje komponenty automatyki stosowane powszechnie w przemyśle.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>Stanowiska do badania procesów ciągłych ze sterownikiem PLC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Konstrukcja stanowiska w postaci stelaża z profili aluminiowych anodowanych wyposażona w kółka jezdne z blokadą o wymiarach min. 650 mm x 750 mm x 1800 mm (wysokość.) - stanowisko mobilne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Instalacja hydrauliczno-technologiczna wyposażona w zawory ręczne odcinające, zawór bezpieczeństwa, wskaźnik przepływu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Moduł zasilająco-sterujący: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szafka sterownicza wyposażona w: sterownik PLC, zasilacz 24 V DC, przełączniki sterujące i kontrolki, zestaw zabezpieczeń elektrycznych itp.- 1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 modułowy o minimalnych zasobach umożliwiających obsługę wszystkich elementów układu, z możliwością implementacji algorytmu PID, zasilanie 24 V DC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przewodów komunikacyjnych: dopasowanych do sterownika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z nieograniczoną liczbą instalacji, oprogramowanie zawierające symulator pracy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Zbiornik zasilający (zbiornik odbiorczy) z tworzywa przezroczystego min. 40 l.- 1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Pompa odśrodkowa z możliwością regulacji wydajności 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Falownik zasilany 1-fazowo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Przepływomierz elektromagnetyczny: zakres pomiarowy min. 20 l/min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Zbiornik pomiarowy regulacji poziomu: przezroczysty ze skalą, pojemność min. 10l możliwość pracy z przeciwciśnieniem i bez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poziomu cieczy o zakresie min. 400 mm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ciśnienia z przetwornikiem: max 6 bar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sterowany elektrycznie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1"/>
              </w:numPr>
              <w:autoSpaceDN w:val="0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Zestaw do symulacji procesów przemysłowych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Profesjonalne oprogramowanie do programowania i symulacji robotów przemysłowych, pozwalające na tworzenie programów bez potrzeby współpracy z rzeczywistym urządzeniem. Oprogramowanie musi być kompatybilne z robotem przemysłowym z poz.13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do programowania i obsługi układów manipulacyjnych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tworzący model systemu produkcyjnego/linii produkcyjnej złożonej z autonomicznych modułów programowo-sprzętowych, reprezentujących podstawowe elementy przemysłowej linii produkcyjnej. Zestaw powinien składać się minimum z 5 stacji (modułów):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sortowania i transportu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transportu i orientacji przestrzennej detalu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obróbki i kontroli jakości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magazynowania wyrobu z robotem kartezjańskim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robota 6-osiowego z programatorem ręcznym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2"/>
              </w:numPr>
              <w:autoSpaceDN w:val="0"/>
              <w:ind w:left="394" w:hanging="394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kompresora - 1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.,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których powinny wchodzić różnorodne elementy wykonawcze na płycie profilowej, umieszczonej na wózku, różnego typu czujniki, płyta ze sterownikiem PLC, przyciski sterujące i zasilacz 24 V DC. Stacje sterowane przez sterowniki PLC i wyposażone w oprogramowanie narzędziowe.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Stanowiska mogą pracować jako niezależne segmenty lub współpracować ze sobą. Efektem współpracy elementów linii ma być produkt końcowy złożony z min. 2 części składowych. Integralną część linii ma stanowić robot przemysłowy 6-osiowy.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Stanowiska mają służyć do nauki programowania i eksploatacji urządzeń i systemów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a) Stacja sortowania i transportu,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Stacja powinna być wyposażona w podajnik taśmowy napędzany silnikiem prądu stałego. Elementy znajdują się w magazynie grawitacyjnym, z którego są podawane na podajnik taśmowy. Podczas transportu detale są sortowane według określonego parametru. Element jest transportowany do gniazda odbiorczego, w którym oczekuje na chwytak robota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ma stanowić stacją pośrednią modelu linii produkcyjnej oraz umożliwiać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stacji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Wózek z panelem montażowym pionowym i poziomą płytą profilową; materiał wózka: profile aluminiowe: panel montażowy pionowy: o wymiarach min. 700 mm x 350 mm; szyna montażowa: 2 szt.; koryto grzebieniowe (3 szt.); doprowadzone zasilanie 24 V DC; płyta profilowa pozioma: o wymiarach min. 800 mm x 500 mm; wyposażenie: 4 kółka z blokadą, półka na narzędzia/akcesoria w dolnej części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PLC: 24 wejścia: 18 wejść binarnych, 6 wejść analogowych (binarnych); 16 wyjść: 12 wyjść przekaźnikowych, 4 wyjścia tranzystorowe; wyświetlacz LCD, zasilanie 24 V DC, komunikacja: Ethernet/USB, przewód komunikacyjny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edukacyjna z nieograniczoną liczbą instalacji, oprogramowanie zawiera symulator pracy sterownika PLC, dostępne języki programowania: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 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24V DC min. 2 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Magazyn grawitacyjny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Czujniki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5/2, cewka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Zespół przygotowania powietrza, 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Przemysłowe czujniki zbliżeniowe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sterownicze i kontrolki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Podajnik taśmowy z napędem 24 V DC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Gniazda: buforowe i odbiorcze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b) Stacja transportu i orientacji przestrzennej detalu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Stacja powinna realizować pobranie detalu z magazynu załadowczego, sprawdzenie jego ułożenia i ewentualną korektę przed dalszymi etapami obróbki na linii produkcyjnej.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Detal jest transportowany do gniazda odbiorczego, w którym oczekuje na chwytak robota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Podczas transportu detale przechodzą weryfikację jakości. 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ma stanowić stacją pośrednią modelu linii produkcyjnej oraz umożliwiać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stacji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Wózek z panelem montażowym pionowym i poziomą płytą profilową; materiał wózka: profile aluminiowe: panel montażowy pionowy: o wymiarach min. 700 mm x 350 mm; szyna montażowa: 2 szt.; koryto grzebieniowe (3 szt.); doprowadzone zasilanie 24 V DC; płyta profilowa pozioma: o wymiarach min. 800 mm x 500 mm; wyposażenie: 4 kółka z blokadą, półka na narzędzia/akcesoria w dolnej części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PLC: 24 wejścia: 18 wejść binarnych, 6 wejść analogowych (binarnych); 16 wyjść: 12 wyjść przekaźnikowych, 4 wyjścia tranzystorowe; wyświetlacz LCD, zasilanie 24 V DC, komunikacja: Ethernet/USB, przewód komunikacyjny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edukacyjna z nieograniczoną liczbą instalacji, oprogramowanie zawiera symulator pracy sterownika PLC, dostępne języki programowania: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24V DC min. 2 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Magazyn załadowczy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orientacji przestrzennej detalu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5/2, cewka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Zespół przygotowania powietrza, 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Liniowa oś pneumatyczna lub elektryczna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Chwytak detalu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Przemysłowe czujniki identyfikacji detalu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sterownicze i kontrolki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Gniazda: buforowe i odbiorcze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c) Stacja obróbki i kontroli jakości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Stacja powinna być wyposażona w obrotowy stolik montażowy pełniący funkcję magazynu karuzelowego.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Zadaniem stanowiska jest symulacja wiercenia otworu w elemencie oraz kontrola otworu. Detal jest następnie pobierany przez chwytak robota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Stanowisko ma stanowić stację pośrednią modelu linii produkcyjnej oraz umożliwiać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stacji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Wózek z panelem montażowym pionowym i poziomą płytą profilową; materiał wózka: profile aluminiowe: panel montażowy pionowy: o wymiarach min. 700 mm x 350 mm; szyna montażowa: 2 szt.; koryto grzebieniowe (3 szt.); doprowadzone zasilanie 24 V DC; płyta profilowa pozioma: o wymiarach min. 800 mm x 500 mm; wyposażenie: 4 kółka z blokadą, półka na narzędzia/akcesoria w dolnej części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PLC: 24 wejścia: 18 wejść binarnych, 6 wejść analogowych (binarnych); 16 wyjść: 12 wyjść przekaźnikowych, 4 wyjścia tranzystorowe; wyświetlacz LCD, zasilanie 24 V DC, komunikacja: Ethernet/USB, przewód komunikacyjny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edukacyjna z nieograniczoną liczbą instalacji, oprogramowanie zawiera symulator pracy sterownika PLC, dostępne języki programowania: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 min. 2 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Magazyn karuzelowy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Czujniki indukcyjne, czujniki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Silnik krokowy z kontrolerem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5/2, cewka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Zespół przygotowania powietrza, 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Wiertarka miniaturowa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Sonda głębokości odwiertu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przycisków sterujących i kontrolek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5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d) Stacja magazynowania wyrobu z robotem kartezjańskim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Stacja ma umożliwiać zapoznanie się z obsługą modelu robota kartezjańskiego XYZ. Gotowy wyrób jest odkładany przez robota przemysłowego/użytkownika na gniazdo odbiorcze robota kartezjańskiego XYZ. Robot XYZ umieszcza wyrób końcowy w magazynie.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ma stanowić stację pośrednią modelu linii produkcyjnej oraz umożliwiać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stacji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Wózek z panelem montażowym pionowym i poziomą płytą profilową; materiał wózka: profile aluminiowe: panel montażowy pionowy: o wymiarach min. 700 mm x 350 mm; szyna montażowa: 2 szt.; koryto grzebieniowe (3 szt.); doprowadzone zasilanie 24 V DC; płyta profilowa pozioma: o wymiarach min. 800 mm x 500 mm; wyposażenie: 4 kółka z blokadą, półka na narzędzia/akcesoria w dolnej części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Sterownik PLC: 24 wejścia: 18 wejść binarnych, 6 wejść analogowych (binarnych); 16 wyjść: 12 wyjść przekaźnikowych, 4 wyjścia tranzystorowe; wyświetlacz LCD, zasilanie 24 V DC, komunikacja: Ethernet/USB, </w:t>
            </w: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przewód komunikacyjny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edukacyjna z nieograniczoną liczbą instalacji, oprogramowanie zawiera symulator pracy sterownika PLC, dostępne języki programowania: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 min. 2 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Model magazynu wyrobu końcowego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Gniazdo odbiorcze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5/2, cewka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Zespół przygotowania powietrza, 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Czujniki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Przemysłowe czujniki zbliżeniowe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Manipulator 3-osiowy: min. 2 osie sterowane elektrycznie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Chwytak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przycisków sterujących i kontrolek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Koncentrator zadajnik sygnałów 24 V DC do sterownika PLC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6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e) Stacja robota 6-osiowego z programatorem ręcznym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Robot przemysłowy realizuje kluczowe zadania na linii technologicznej: transport detalu, jego pozycjonowanie, montaż wyrobu końcowego itp. oraz zarządza pracą poszczególnych stanowisk.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ma stanowić stację pośrednią modelu linii produkcyjnej oraz umożliwiać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stacji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Wózek z panelem montażowym pionowym i poziomą płytą profilową; materiał wózka: profile aluminiowe: panel montażowy pionowy: o wymiarach min.500 mm x 400 mm; szyna montażowa: 2 szt.; koryto grzebieniowe (3 szt.); doprowadzone zasilanie 24 V DC; płyta profilowa pozioma: o wymiarach min. 800 mm x 500 mm; wyposażenie: 4 kółka z blokadą, półka na narzędzia/akcesoria w dolnej części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Sterownik PLC: 24 wejścia: 18 wejść binarnych, 6 wejść analogowych (binarnych); 16 wyjść: 12 wyjść przekaźnikowych, 4 wyjścia tranzystorowe; wyświetlacz LCD, zasilanie 24 V DC, komunikacja: Ethernet/USB, przewód komunikacyjny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sterownika PLC - licencja edukacyjna z nieograniczoną liczbą instalacji, oprogramowanie zawiera symulator pracy sterownika PLC, dostępne języki programowania: LD, FBD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 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Interfejs do podłączenia koncentratora do sterownika PLC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24V DC min. 2 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Robot przemysłowy: parametry: 6-osi ruchu; udźwig min. 2 kg, zasięg min. 450 mm, zasilanie 230 V AC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Kontroler robota wraz z osprzętem wymaganym do prawidłowej pracy robota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Oprogramowanie narzędziowe do programowania robota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Programator ręczny (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teach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pendant)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Chwytak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Gniazda montażowe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Dokumentacja techniczna i instrukcja obsługi robota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7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f) Kompresor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Sprężarka bezolejowa o parametrach: ciśnienie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. 8 bar, cicha praca, zasilanie: 230 V, 50 Hz, pojemność całkowita zbiornika: min.20 l, wyposażona w zawór odcinający, przewód pneumatyczny poliuretanowy, zestaw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szybkozłączek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podłączenia 5 stanowisk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symulacji procesu produkcji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modułowy umożliwiający rozwijanie kompetencji inżynierskich w zakresie: programowania sterowników PLC, budowy układów pneumatycznych i elektropneumatycznych, eksploatacji urządzeń i systemów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zestawu powinny wchodzić różnorodne elementy wykonawcze, elektrozawory, manipulator, różnego typu czujniki umieszczone na płytach profilowych.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 tworzą moduły: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8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Moduł magazynu grawitacyjnego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8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Moduł transportu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8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Moduł magazynu z manipulatorem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Pick&amp;Place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 stacją rozdzielającą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8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Moduł automatycznej współpracy siłowników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8"/>
              </w:numPr>
              <w:autoSpaceDN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Moduł manualnej współpracy siłowników - 1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Moduły muszą być kompatybilne z poz. 9 i 10 zamówienia.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a) Moduł magazynu grawitacyjnego - 1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Moduł realizuje wydanie detalu do gniazda lub na inny element linii produkcyjnej np. podajnik taśmowy. Moduł umożliwia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modułu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Miniaturowa płyta montażowa profilowa, wymiary: min. 390 mm x 270 mm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DC/2A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Zestaw: przycisk sterowniczy, lampka LED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Magazyn grawitacyjny z prowadnicą detalu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Siłownik pneumatyczny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Czujniki np.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Elektrozawór pneumatyczny, cewka 24 V DC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Zespół przygotowania powietrza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Zestaw przewodów pneumatycznych i elektrycznych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39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b) Moduł transportu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jest wyposażony w podajnik taśmowy napędzany silnikiem prądu stałego. Podczas transportu detale są sortowane według określonego parametru. Element jest transportowany do gniazda odbiorczego, w którym oczekuje np. na chwytak manipulatora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Pick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and Place. Moduł umożliwia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modułu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Miniaturowa płyta montażowa profilowa, wymiary: min. 390 mm x 270 mm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DC/2A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Miniaturowy podajnik taśmowy z napędem 24 V DC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Stacja sortująca: z siłownikiem pneumatycznym, elektrozaworem 24 V DC, czujnikami przemysłowymi i gniazdem buforowym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Stacja końcowa: przemysłowy czujnik zbliżeniowy (min.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), gniazdo końcowe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pneumatycznych i elektrycznych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0"/>
              </w:numPr>
              <w:autoSpaceDN w:val="0"/>
              <w:ind w:left="394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AC.</w:t>
            </w:r>
          </w:p>
          <w:p w:rsidR="00F41022" w:rsidRPr="00F41022" w:rsidRDefault="00F41022" w:rsidP="00F41022">
            <w:pPr>
              <w:pStyle w:val="Tekstpodstawowy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Ad. c) Moduł magazynu z manipulatorem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Pick&amp;Place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 stacją rozdzielającą - 1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jest wyposażony w manipulator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Pick&amp;Place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który przenosi detal z podajnika np. taśmowego do gniazda rozdzielającego. Gniazdo rozdzielające jest złożone z dwóch komór, do których mogą trafić elementy według zaplanowanego scenariusza np. o różnych kolorach, w różnych ilościach itp. Moduł umożliwia pracę jako niezależnie stanowisko dydaktyczne.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modułu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Miniaturowa płyta montażowa profilowa, wymiary: min. 390 mm x 270 mm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DC/2A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detali demonstracyjnych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manipulatora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Pick&amp;Place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: siłowniki pneumatyczne, generator podciśnienia elektrozawory 24 V DC, czujniki położenia siłowników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Stacja rozdzielająca: siłownik pneumatyczny, gniazdo magazynowe dwukomorowe, prowadnica gniazda magazynowego, czujnik położenia siłownika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Zawór odcinający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przewodów pneumatycznych i elektrycznych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ind w:left="536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1"/>
              </w:numPr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d) Moduł automatycznej współpracy siłowników - 1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Moduł jest wyposażony w układ z prowadnicą kulki, który umożliwia automatyczną współpracę układu siłowników, których zadaniem jest odbijanie kulki. Zadania realizowane na stanowisku: obsługa siłowników pneumatycznych, wykorzystanie sensorów przemysłowych.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modułu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Miniaturowa płyta montażowa profilowa, wymiary: min. 500 mm x 300 mm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DC/2A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czujników przemysłowych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dwustronnego działania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5/2,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Prowadnica z kulką w układzie zamkniętym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Instalacja pneumatyczna dostosowana do obsługi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2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e) Moduł manualnej współpracy siłowników - 1 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Moduł jest wyposażony w układ z prowadnicą kulki i przyciski sterownicze, który umożliwia manualną współpracę układu siłowników, których zadaniem jest odbijanie kulki. Zadania realizowane na stanowisku: obsługa siłowników pneumatycznych, wykorzystanie sensorów przemysłowych.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modułu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Miniaturowa płyta montażowa profilowa, wymiary: min. 500 mm x 300 mm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min.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DC/2A z przewodem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czujników przemysłowych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Siłowniki pneumatyczne jednostronnego działania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Elektrozawory pneumatyczne 3/2, 24 V DC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Prowadnica z kulką w układzie zamkniętym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Przyciski sterownicze - min. 2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Instalacja pneumatyczna dostosowana do obsługi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3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podręcznik użytkownika, zestaw ćwiczeń praktycznych, program demonstracyjny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 xml:space="preserve">Wyposażenie </w:t>
            </w:r>
            <w:r w:rsidRPr="00CB3046">
              <w:rPr>
                <w:rFonts w:ascii="Arial" w:hAnsi="Arial"/>
                <w:b/>
                <w:sz w:val="16"/>
                <w:szCs w:val="16"/>
              </w:rPr>
              <w:lastRenderedPageBreak/>
              <w:t>uzupełniające pracowni - do przeprowadzenia egzaminów dla kwalifikacji E.3, E.18 i E.19 (zgodnie z wymaganiami CKE)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Wyposażenie uzupełniające powinno obejmować: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4"/>
              </w:numPr>
              <w:autoSpaceDN w:val="0"/>
              <w:ind w:left="394" w:hanging="39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Zestaw dydaktyczny napędów elektrycznych: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5"/>
              </w:numPr>
              <w:autoSpaceDN w:val="0"/>
              <w:ind w:left="601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Silnik prądu stałego 24 V DC, moc do 200 W, wyposażony w uchwyt montażowy do płyty profilowej rowkowanej z poz. 6 - 3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5"/>
              </w:numPr>
              <w:autoSpaceDN w:val="0"/>
              <w:ind w:left="601" w:hanging="28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Silnik trójfazowy klasy 230V/400V AC, moc min. 0,25kW - 1,1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kW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umieszczony na miniaturowej płycie montażowej o wymiarach dopasowanych do rozmiaru silnika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5"/>
              </w:numPr>
              <w:autoSpaceDN w:val="0"/>
              <w:ind w:left="601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Stycznik mocy: cewka 24 V DC, 3 zestyki NO,1 zestyk NC, montaż na szynie TH35 - 6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5"/>
              </w:numPr>
              <w:autoSpaceDN w:val="0"/>
              <w:ind w:left="601" w:hanging="28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Wyłącznik silnikowy do dopasowany do silnika trójfazowego, montaż na szynie TH35 - 3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Stół nauczycielski z blatem w kolorze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srebrono-szarym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, konstrukcja z profili aluminiowych anodowanych o wymiarach min. 1200 mm x 600 mm x 700 mm (wysokość) oraz szafkę zamykaną na klucz o wymiarach około 410 mm x 500 mm x 570 mm w kolorze srebrno-szarym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4"/>
              </w:numPr>
              <w:autoSpaceDN w:val="0"/>
              <w:ind w:left="394" w:hanging="394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Mobilna szafka magazynowa kontenerowa z profili aluminiowych anodowanych, wyposażona w min.3 kontenery do przechowywania narzędzi i drobnego wyposażenia dydaktycznego, zakończona od góry płytą meblową w kolorze srebrno-szarym, dopasowana wysokością do stołów montażowych/stanowisk programistycznych; wymiary szafki min. 400x600x700 (wysokość) - 5 szt.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b/>
                <w:bCs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Stół montażowy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Każdy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>Stół montażowy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spełniać co najmniej następujące wymagania: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Blat w kolorze srebro-szarym umieszczony na wysokości ok. 700 mm, wymiary blatu: 700 mm x 1800 mm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Mobilna konstrukcja nośna wykonana z profili aluminiowych anodowanych wyposażona w 4 kółka z blokadą,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Wymiary całkowite:min.1800 mm x 700 mm x 1250 mm (wysokość),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Wymiary nadstawki: min. 450 mm x 1800 mm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Wyposażenie techniczne stołu: szyny montażowe DIN: min. 2x 1000 mm, koryta grzebieniowe min.3x 1000 mm rozmieszczone naprzemiennie, zasilacz 24 V DC min. 60W, sygnalizacja zasilania, bezpiecznik, wyłącznik zasilania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6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Stół musi być wyposażony dodatkowo w źródło napięcia zmiennego jednofazowego 230 V/50 Hz (min. trzy gniazda), źródło napięcia zmiennego trójfazowego 400 V/50 Hz (minimum jedno gniazdo). Przyłącza umieszczone w skrzynce rozdzielczej NN wyposażonej w zabezpieczenia różnicowo-prądowe i nadmiarowo-prądowe, wyłącznik główny, wskaźniki napięcia (lampki sygnalizacyjne),na zewnątrz skrzynki umieszczony w widocznym miejscu wyłącznik awaryjny, przewód zasilający z wtykiem 5P 16A (min. 5 mb)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Zestaw narzędzi monterskich podstawowych i specjalistycznych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Każdy </w:t>
            </w:r>
            <w:r w:rsidRPr="00F41022">
              <w:rPr>
                <w:rFonts w:ascii="Times New Roman" w:hAnsi="Times New Roman"/>
                <w:b/>
                <w:bCs/>
                <w:sz w:val="16"/>
                <w:szCs w:val="16"/>
              </w:rPr>
              <w:t>Zestawy narzędzi monterskich podstawowych i specjalistycznych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być wyposażony co najmniej w: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Wiertarko-wkrętarka z zestawem wierteł i bitów, sieciowa 230 V AC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Złączki zaciskowe do sterownika PLC - jednotorowe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bezśrubowe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montażu na szynie TH35 (min. 26 szt.), blokady do złączek (min.4 szt.), szyny zaciskowe min.10 zacisków (min. 2 szt.)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Komplet kluczy płaskich: 8-10-12-13-14-16 - 1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Komplet kluczy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imbusowych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: 1,5-10 mm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Zaciskarka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do tulejek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Ściągacz izolacji automatyczny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wkrętaków płaskich i krzyżowych PZ i PH, izolowanych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Ucinaczki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boczne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Kombinerki izolowane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Nóż monterski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Multimetr cyfrowy: napięcie stałe: 0,2 - 1000 V, napięcie zmienne:0,2 - 750 V, prąd stały: 20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- 20 A, prąd zmienny: 20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mA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– 20 A, pomiar rezystancji: 200 – 200 MΏ, testowanie diod, akustyczny tester ciągłości obwodu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Próbnik napięcia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Stoper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Taśma miernicza min. 1 m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Okulary ochronne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Przyrząd do cięcia przewodów pneumatycznych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7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Skrzynka narzędziowa/kontener narzędziowy - 1 szt.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Stanowisko montażu układów hydraulicznych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do realizacji nauczania i szkoleń w zakresie montażu, obsługi i konserwacji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mechatronicznych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układów wykonawczych opartych na urządzeniach hydraulicznych z zakresu hydrauliki 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elektrohydrauliki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Stanowisko powinno składać się z przemysłowych elementów hydraulicznych do szybkiego i wygodnego montażu i demontażu, wyposażonych w dodatkowe uchwyty montażowe, 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szybkozłączki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 Stanowisko wyposażone we wszystkie niezbędne elementy przyłączeniowe i montażowe wymagane do prawidłowej pracy.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Zestaw dostarczony w formie zmontowanej. Na stanowisku przewiduje się wykorzystanie oprogramowania symulacyjnego z poz. 6.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musi umożliwiać samodzielną rozbudowę przez Zamawiającego w przyszłości.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 skład </w:t>
            </w: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zestawu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montażowe z blatem odciekowym o wymiarach ok. 800 mm x 590 mm i pionową siatką montażową (ok. 800 mm x 1000 mm); wyłącznik awaryjny, wyłącznik nadmiarowo-prądowy, wyposażone w kółka z blokadą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Zestaw kluczy płaskich lub płasko-oczkowych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Środki ochrony osobistej: okulary ochronne, rękawice robocze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Blok rozdzielający sygnał hydrauliczny: 6-kanałowy (3 x zasilanie, 3 x powrót),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 hydrauliczny dwustronnego działania,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Siłownik hydrauliczny jednostronnego działania ze sprężyną zwrotną,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4/3 sterowany ręcznie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4/3 sterowanego ręcznie,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4/3 sterowany elektrycznie: cewki 24 V, przewody elektryczne z wtyczką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4/3 sterowanego elektrycznie,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3/2 sterowany elektrycznie: cewka 24 V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3/2 sterowanego elektrycznie,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dławiący,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montaż na przewód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Rozdzielacz hydrauliczny 4/2 sterowany elektrycznie: cewki 24 V, przewody elektryczne z wtyczką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Płyta przyłączeniowa do rozdzielacza 4/2 sterowanego elektrycznie, szybkozłącza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bezwyciekowe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, uchwyt montażowy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Agregat hydrauliczny (zasilacz hydrauliczny: z pompą, zbiornikiem z olejem hydraulicznym, manometrem); przepływ ok. 0,3 l/min, ciśnienie nominalne 45 bar, zasilanie 230 V AC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Uniwersalny koncentrator (zadajnik) sygnałów do sterownika PLC: 4 wejścia/4 wyjścia montowany na szynę TH 35 z osprzętem (zestaw złączek zapasowych do podłączenia układów we/wy, przewody połączeniowe taśmowe)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 DC min.90 W, z przewodem zasilającym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Czujnik położenia tłoka siłownika hydraulicznego z uchwytem montażowym - 2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Akcesoria do zestawu: Przewody hydrauliczne z szybkozłączami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bezwyciekowymi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- 9 szt. 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8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 z przykładami ćwiczeń, dokumentacja techniczna zasilacza hydraulicznego, przykłady ćwiczeń symulacyjnych, prezentacja multimedialna itp.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4102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Czujniki: siły, ciśnienia, przepływu, temperatury, odległości, położenia, wilgotności – modele funkcjonalne (stanowiska) z wykorzystaniem czujników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Zestaw dydaktyczny tworzy: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9"/>
              </w:numPr>
              <w:autoSpaceDN w:val="0"/>
              <w:ind w:left="459" w:hanging="425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Model funkcjonalny z wykorzystaniem przepływomierza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9"/>
              </w:numPr>
              <w:autoSpaceDN w:val="0"/>
              <w:ind w:left="459" w:hanging="425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Model funkcjonalny z wykorzystaniem czujnika poziomu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9"/>
              </w:numPr>
              <w:autoSpaceDN w:val="0"/>
              <w:ind w:left="459" w:hanging="425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Model funkcjonalny z wykorzystaniem czujnika ciśnienia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9"/>
              </w:numPr>
              <w:autoSpaceDN w:val="0"/>
              <w:ind w:left="459" w:hanging="425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Model funkcjonalny z wykorzystaniem czujnika temperatury Pt1000 - 1 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49"/>
              </w:numPr>
              <w:autoSpaceDN w:val="0"/>
              <w:ind w:left="459" w:hanging="425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Model funkcjonalny z wykorzystaniem termopary - 1 szt.</w:t>
            </w:r>
          </w:p>
          <w:p w:rsidR="00F41022" w:rsidRPr="00F41022" w:rsidRDefault="00F41022" w:rsidP="00F41022">
            <w:pPr>
              <w:pStyle w:val="Tekstpodstawowy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a) Model funkcjonalny z wykorzystaniem przepływomierza - 1 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Model ma umożliwiać pomiar i regulację przepływu cieczy w rurociągu. Przepływ medium jest mierzony przez przepływomierz. Pompa wodna o regulowanej wydajności steruje przepływem medium w rurociągu. Do obiektu można wprowadzać zakłócenia.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Sterowanie modelem odbywa się z wykorzystaniem regulatora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modelu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ćwiczeniowe wykonane z profili aluminiowych, wyposażone w uchwyty; dostosowane do umieszczenia na stole montażowym</w:t>
            </w:r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lub w wykonaniu </w:t>
            </w:r>
            <w:proofErr w:type="spellStart"/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>wolnostojacym</w:t>
            </w:r>
            <w:proofErr w:type="spellEnd"/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>. Minimalne wymiary: 500 mm x 270 mm x 400 mm 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Regulator przemysłowy panelowy realizujący min. algorytm PID oraz regulację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dwustawną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Wyłącznik główny stanowiska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Pompa wodna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o wydajności dopasowanej do przepływomierza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Regulator wydajności pompy wodnej (np. falownik)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dławiący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Przepływomierz elektroniczny z wyjściem do regulatora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Rotametr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Model rurociągu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rury i kolanka z tworzywa sztucznego lub miedzi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Zbiornik zbiorczy przeźroczysty z tworzywa sztucznego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sterujące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użytkownika, zestaw ćwiczeń praktycznych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6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b) Model funkcjonalny z wykorzystaniem czujnika poziomu - 1 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dydaktyczne umożliwia pomiar i regulację poziomu cieczy w zbiorniku.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Regulacja poziomu cieczy w zbiorniku jest realizowana przy użyciu pompy wodnej. Do obiektu można wprowadzać zakłócenia. Sterowanie modelem odbywa się z wykorzystaniem regulatora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modelu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ćwiczeniowe wykonane z profili aluminiowych, wyposażone w uchwyty; dostosowane do umieszczenia na stole montażowym</w:t>
            </w:r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lub w wykonaniu </w:t>
            </w:r>
            <w:proofErr w:type="spellStart"/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>wolnostojacym</w:t>
            </w:r>
            <w:proofErr w:type="spellEnd"/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Minimalne wymiary: 500 mm x 270 mm x 400 mm </w:t>
            </w:r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color w:val="000000"/>
                <w:sz w:val="16"/>
                <w:szCs w:val="16"/>
              </w:rPr>
              <w:t>Regulator przemysłowy panelowy realizujący min. algorytm PID oraz re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gulację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dwustawną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Wyłącznik główny stanowiska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Pompa wodna </w:t>
            </w:r>
            <w:r w:rsidRPr="00F4102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o wydajności dopasowanej do przepływomierza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Regulator wydajności pompy wodnej (np. falownik)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Przezroczysty zbiornik poziomu wody (zbiornik pomiarowy otwarty)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Zbiornik zbiorczy przeźroczysty z tworzywa sztucznego o co najmniej dwukrotnej większej pojemności niż zbiornik pomiarowy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Przemysłowy czujnik poziomu cieczy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Zawór odpływowy - 1 szt.,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sterujące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Instalacja hydrauliczna - rury i kolanka z tworzywa sztucznego lub miedzi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.,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użytkownika, zestaw ćwiczeń praktycznych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5"/>
              </w:numPr>
              <w:autoSpaceDN w:val="0"/>
              <w:ind w:left="357" w:hanging="357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c) Model funkcjonalny z wykorzystaniem czujnika ciśnienia - 1 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Model umożliwia pomiar i regulację ciśnienia powietrza w zbiorniku. Regulacja ciśnienia w zbiorniku jest realizowana poprzez zmianę wydajności pompy. Do obiektu można wprowadzać zakłócenia. Sterowanie modelem odbywa się z wykorzystaniem regulatora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modelu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ćwiczeniowe wykonane z profili aluminiowych, złożone z części poziomej (na silnik) i pionowej (na falownik), w formie litery „L” wyposażone w uchwyt; dostosowane do umieszczenia na stole montażowym. Minimalne wymiary: 500 mm x 270 mm x 400 mm 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DC, sygnalizacja zasilania, bezpiecznik, wyłącznik ON/OFF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Regulator przemysłowy panelowy realizujący min. algorytm PID oraz regulację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dwustawną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Przemysłowy czujnik ciśnienia z wyświetlaczem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Zawór spustowy zakłócający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Pompa powietrza o zmiennej wydajności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Zbiornik ciśnieniowy ok. 1l z mocowaniem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użytkownika, zestaw ćwiczeń praktycznych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211782" w:rsidRDefault="00F41022" w:rsidP="002D7332">
            <w:pPr>
              <w:pStyle w:val="Tekstpodstawowy"/>
              <w:widowControl w:val="0"/>
              <w:numPr>
                <w:ilvl w:val="0"/>
                <w:numId w:val="50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d) Model funkcjonalny z wykorzystaniem czujnika temperatury Pt1000 - 1 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umożliwia pomiar i regulację temperatury badanego obiektu. Regulacja temperatury obiektu jest realizowana przy użyciu grzałki. Do pomiaru wykorzystuje się czujnik temperatury Pt1000. Do obiektu można wprowadzać zakłócenia. Sterowanie modelem odbywa się z wykorzystaniem regulatora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modelu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1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lastRenderedPageBreak/>
              <w:t>Stanowisko ćwiczeniowe wykonane z profili aluminiowych, złożone z części poziomej (na silnik) i pionowej (na falownik), w formie litery „L” wyposażone w uchwyt; dostosowane do umieszczenia na stole montażowym. Minimalne wymiary: 500 mm x 270 mm x 400 mm 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1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DC, sygnalizacja zasilania, bezpiecznik, wyłącznik ON/OFF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1"/>
              </w:numPr>
              <w:autoSpaceDN w:val="0"/>
              <w:ind w:left="317" w:hanging="283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Regulator przemysłowy panelowy realizujący min. algorytm PID oraz regulację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dwustawną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grzałki oporowej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Czujnik temperatury Pt1000 - 1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wentylatora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Model badanego obiektu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sterujące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Instrukcja użytkownika z materiałami dydaktycznymi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2"/>
              </w:numPr>
              <w:autoSpaceDN w:val="0"/>
              <w:ind w:left="317" w:hanging="28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Ad. e) Model funkcjonalny z wykorzystaniem termopary - 1 szt.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umożliwia pomiar i regulację temperatury badanego obiektu. Regulacja temperatury obiektu jest realizowana przy użyciu grzałki. Do pomiaru wykorzystuje się termoparę. Do obiektu można wprowadzać zakłócenia. Sterowanie modelem odbywa się z wykorzystaniem regulatora przemysłowego.</w:t>
            </w:r>
          </w:p>
          <w:p w:rsidR="00F41022" w:rsidRPr="00F41022" w:rsidRDefault="00F41022" w:rsidP="00F41022">
            <w:pPr>
              <w:pStyle w:val="Tekstpodstawowy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 skład modelu musi wchodzić co najmniej: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3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Stanowisko ćwiczeniowe wykonane z profili aluminiowych, złożone z części poziomej (na silnik) i pionowej (na falownik), w formie litery „L” wyposażone w uchwyt; dostosowane do umieszczenia na stole montażowym. Minimalne wymiary: 500 mm x 270 mm x 400 mm (wysokość)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3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Zasilacz 24 V DC, sygnalizacja zasilania, bezpiecznik, wyłącznik ON/OFF - 1 szt.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3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Regulator przemysłowy panelowy realizujący min. algorytm PID oraz regulację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dwustawną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 xml:space="preserve">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grzałki oporowej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Termopara (np. typ J lub K)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Moduł wentylatora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Model badanego obiektu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Przyciski sterujące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Elementy łączeniowe i konstrukcyjne niezbędne do poprawnej pracy stanowiska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Pomoce dydaktyczne w jęz. polskim, co najmniej takie jak: instrukcja użytkownika, zestaw ćwiczeń praktycznych - 1 </w:t>
            </w:r>
            <w:proofErr w:type="spellStart"/>
            <w:r w:rsidRPr="00F41022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F410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41022" w:rsidRPr="00F41022" w:rsidRDefault="00F41022" w:rsidP="002D7332">
            <w:pPr>
              <w:pStyle w:val="Tekstpodstawowy"/>
              <w:widowControl w:val="0"/>
              <w:numPr>
                <w:ilvl w:val="0"/>
                <w:numId w:val="54"/>
              </w:numPr>
              <w:autoSpaceDN w:val="0"/>
              <w:ind w:left="459" w:hanging="42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Zasilanie stanowiska: 230 V AC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rPr>
                <w:rFonts w:cs="Arial"/>
                <w:b/>
                <w:sz w:val="20"/>
              </w:rPr>
            </w:pPr>
          </w:p>
        </w:tc>
      </w:tr>
      <w:tr w:rsidR="00F41022" w:rsidRPr="00435E8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Fotele obrotowe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Obrotowy, na kółkach, tapicerowany w kolorze do uzgodnienia (preferowany ciemny), ze stabilnymi podłokietnikami, z dużym i odpowiednio wyprofilowanym siedziskiem i oparciem, z regulacją wysokości oparcia i siedziska, z podparciem w części lędźwiowej, z regulacją gazową, bazą pięcioramienną z wytrzymałego poliamidu, bez metalowej konstrukcji wewnątrz bazy.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Pr="00A0265D" w:rsidRDefault="00F41022" w:rsidP="00F41022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  <w:tr w:rsidR="00F41022" w:rsidRPr="00435E82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Gwarancja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Minimum 36 miesięcy - dotyczy pozycji z </w:t>
            </w:r>
            <w:proofErr w:type="spellStart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pkt</w:t>
            </w:r>
            <w:proofErr w:type="spellEnd"/>
            <w:r w:rsidRPr="00F41022">
              <w:rPr>
                <w:rFonts w:ascii="Times New Roman" w:hAnsi="Times New Roman"/>
                <w:b/>
                <w:sz w:val="16"/>
                <w:szCs w:val="16"/>
              </w:rPr>
              <w:t xml:space="preserve"> 3 i 7-20.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Tekstpodstawowy"/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F41022" w:rsidRPr="007738AC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Serwis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b/>
                <w:sz w:val="16"/>
                <w:szCs w:val="16"/>
              </w:rPr>
              <w:t>W siedzibie Zamawiającego</w:t>
            </w:r>
            <w:r w:rsidRPr="00F41022">
              <w:rPr>
                <w:rFonts w:ascii="Times New Roman" w:hAnsi="Times New Roman"/>
                <w:sz w:val="16"/>
                <w:szCs w:val="16"/>
              </w:rPr>
              <w:t xml:space="preserve">, następnego dnia roboczego po zgłoszeniu - dotyczy pozycji nr 1-3, 7-20.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Pr="00435E82" w:rsidRDefault="00F41022" w:rsidP="00F41022">
            <w:pPr>
              <w:pStyle w:val="Tekstpodstawowy"/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F41022" w:rsidRPr="00102BC5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Wymiary pracowni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 xml:space="preserve">Pracownia ma wymiary ok. 4,78 m x 10,5 m. Całe dostarczane wyposażenie pracowni po zamontowaniu powinno uwzględniać wymiary sali, w tym potrzebę zapewnienia swobodnej pracy dydaktycznej przy zachowaniu ciągów komunikacyjnych w sali.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Pr="00102BC5" w:rsidRDefault="00F41022" w:rsidP="00F41022">
            <w:pPr>
              <w:pStyle w:val="Tekstpodstawowy"/>
              <w:spacing w:before="120" w:after="120"/>
              <w:rPr>
                <w:rFonts w:cs="Arial"/>
                <w:sz w:val="20"/>
              </w:rPr>
            </w:pPr>
          </w:p>
        </w:tc>
      </w:tr>
      <w:tr w:rsidR="00F41022" w:rsidRPr="00102BC5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spacing w:before="120"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sz w:val="16"/>
                <w:szCs w:val="16"/>
              </w:rPr>
              <w:t>Instrukcje w języku polskim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Tekstpodstawowy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F41022">
              <w:rPr>
                <w:rFonts w:ascii="Times New Roman" w:hAnsi="Times New Roman"/>
                <w:sz w:val="16"/>
                <w:szCs w:val="16"/>
              </w:rPr>
              <w:t>Wykonawca dostarczy wraz z pracownią i urządzeniami instrukcji w języku polskim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Pr="00A0265D" w:rsidRDefault="00F41022" w:rsidP="00F41022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  <w:tr w:rsidR="00F41022" w:rsidRPr="00A55904" w:rsidTr="00CB30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 w:rsidRPr="00CB3046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022" w:rsidRPr="00CB3046" w:rsidRDefault="00F41022" w:rsidP="00F41022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3046">
              <w:rPr>
                <w:rFonts w:ascii="Arial" w:hAnsi="Arial"/>
                <w:b/>
                <w:bCs/>
                <w:sz w:val="16"/>
                <w:szCs w:val="16"/>
              </w:rPr>
              <w:t>Szkolenie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Szkolenie dotyczące całej pracowni: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>Prowadzone u Zamawiającego w miejscu dostarczenia przedmiotu umowy w 2 etapach.</w:t>
            </w:r>
          </w:p>
          <w:p w:rsidR="00F41022" w:rsidRPr="00CB3046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 xml:space="preserve">Tematyka szkoleń </w:t>
            </w:r>
            <w:r w:rsidRPr="00F41022">
              <w:rPr>
                <w:rFonts w:cs="Times New Roman"/>
                <w:b/>
                <w:bCs/>
                <w:sz w:val="16"/>
                <w:szCs w:val="16"/>
              </w:rPr>
              <w:t>zaawansowanych, związanych z dostarczonymi stanowiskami</w:t>
            </w:r>
            <w:r w:rsidRPr="00F41022">
              <w:rPr>
                <w:rFonts w:cs="Times New Roman"/>
                <w:sz w:val="16"/>
                <w:szCs w:val="16"/>
              </w:rPr>
              <w:t xml:space="preserve"> ustalona zostanie w porozumieniu z Zamawiającym.</w:t>
            </w:r>
          </w:p>
          <w:p w:rsidR="00F41022" w:rsidRPr="00CB3046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Etap 1</w:t>
            </w:r>
            <w:r w:rsidRPr="00F41022">
              <w:rPr>
                <w:rFonts w:cs="Times New Roman"/>
                <w:sz w:val="16"/>
                <w:szCs w:val="16"/>
              </w:rPr>
              <w:t xml:space="preserve"> – jedno szkolenie obejmujące 8h lekcyjnych dla </w:t>
            </w:r>
            <w:proofErr w:type="spellStart"/>
            <w:r w:rsidRPr="00F41022">
              <w:rPr>
                <w:rFonts w:cs="Times New Roman"/>
                <w:sz w:val="16"/>
                <w:szCs w:val="16"/>
              </w:rPr>
              <w:t>max</w:t>
            </w:r>
            <w:proofErr w:type="spellEnd"/>
            <w:r w:rsidRPr="00F41022">
              <w:rPr>
                <w:rFonts w:cs="Times New Roman"/>
                <w:sz w:val="16"/>
                <w:szCs w:val="16"/>
              </w:rPr>
              <w:t>. 5 osób, po dokonaniu montażu i próbnego uruchomienia stanowisk, przeprowadzone przez pracowników Dostawcy.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Etap 2</w:t>
            </w:r>
            <w:r w:rsidRPr="00F41022">
              <w:rPr>
                <w:rFonts w:cs="Times New Roman"/>
                <w:sz w:val="16"/>
                <w:szCs w:val="16"/>
              </w:rPr>
              <w:t xml:space="preserve"> – jedno szkolenie obejmujące 10h lekcyjnych dla </w:t>
            </w:r>
            <w:proofErr w:type="spellStart"/>
            <w:r w:rsidRPr="00F41022">
              <w:rPr>
                <w:rFonts w:cs="Times New Roman"/>
                <w:sz w:val="16"/>
                <w:szCs w:val="16"/>
              </w:rPr>
              <w:t>max</w:t>
            </w:r>
            <w:proofErr w:type="spellEnd"/>
            <w:r w:rsidRPr="00F41022">
              <w:rPr>
                <w:rFonts w:cs="Times New Roman"/>
                <w:sz w:val="16"/>
                <w:szCs w:val="16"/>
              </w:rPr>
              <w:t>. 5 osób, w terminie wyznaczonym przez Zamawiającego, przeprowadzone przez pracowników Dostawcy. Wykonanie: nie później niż w terminie 1 roku od dokonania montażu i próbnego uruchomienia stanowisk.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bCs/>
                <w:sz w:val="16"/>
                <w:szCs w:val="16"/>
              </w:rPr>
              <w:t>Szkolenie dotyczące stanowiska z robotem przemysłowym: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>Prowadzone u Zamawiającego w miejscu dostarczenia przedmiotu umowy w 3 etapach.</w:t>
            </w:r>
          </w:p>
          <w:p w:rsidR="00F41022" w:rsidRPr="00CB3046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>Tematyka szkoleń 2 i 3 etapu ustalona zostanie w porozumieniu z Zamawiającym.</w:t>
            </w:r>
          </w:p>
          <w:p w:rsidR="00F41022" w:rsidRPr="00CB3046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Etap 1</w:t>
            </w:r>
            <w:r w:rsidRPr="00F41022">
              <w:rPr>
                <w:rFonts w:cs="Times New Roman"/>
                <w:sz w:val="16"/>
                <w:szCs w:val="16"/>
              </w:rPr>
              <w:t xml:space="preserve"> - jedno szkolenie wstępne obejmujące 5h dla </w:t>
            </w:r>
            <w:proofErr w:type="spellStart"/>
            <w:r w:rsidRPr="00F41022">
              <w:rPr>
                <w:rFonts w:cs="Times New Roman"/>
                <w:sz w:val="16"/>
                <w:szCs w:val="16"/>
              </w:rPr>
              <w:t>max</w:t>
            </w:r>
            <w:proofErr w:type="spellEnd"/>
            <w:r w:rsidRPr="00F41022">
              <w:rPr>
                <w:rFonts w:cs="Times New Roman"/>
                <w:sz w:val="16"/>
                <w:szCs w:val="16"/>
              </w:rPr>
              <w:t xml:space="preserve">. 3 osób po dokonaniu montażu i próbnego uruchomienia stanowiska, przeprowadzone przez pracowników Dostawcy lub osoby posiadające min. 3-letnie doświadczenie w eksploatacji tego typu urządzeń. 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Etap 2</w:t>
            </w:r>
            <w:r w:rsidRPr="00F41022">
              <w:rPr>
                <w:rFonts w:cs="Times New Roman"/>
                <w:sz w:val="16"/>
                <w:szCs w:val="16"/>
              </w:rPr>
              <w:t xml:space="preserve"> - jedno szkolenie zaawansowane obejmujące 5h lekcyjnych dla max 3 osób w terminie wyznaczonym przez Zamawiającego, przeprowadzone przez pracowników Dostawcy lub osoby posiadające min. 3-letnie doświadczenie w eksploatacji tego typu urządzeń. </w:t>
            </w:r>
          </w:p>
          <w:p w:rsidR="00F41022" w:rsidRPr="00CB3046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>Wykonanie: nie później niż w terminie 1 roku od dnia dostawy i próbnego uruchomienia robota.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b/>
                <w:sz w:val="16"/>
                <w:szCs w:val="16"/>
              </w:rPr>
              <w:t>Etap 3</w:t>
            </w:r>
            <w:r w:rsidRPr="00F41022">
              <w:rPr>
                <w:rFonts w:cs="Times New Roman"/>
                <w:sz w:val="16"/>
                <w:szCs w:val="16"/>
              </w:rPr>
              <w:t xml:space="preserve"> - jedno szkolenie zaawansowane dla 1 osoby w terminie uzgodnionym z Zamawiającym, przeprowadzone u Zamawiającego lub w ośrodku szkoleniowym producenta robota (w Polsce).</w:t>
            </w:r>
          </w:p>
          <w:p w:rsidR="00F41022" w:rsidRPr="00F41022" w:rsidRDefault="00F41022" w:rsidP="00F41022">
            <w:pPr>
              <w:pStyle w:val="Standard"/>
              <w:jc w:val="both"/>
              <w:rPr>
                <w:rFonts w:cs="Times New Roman"/>
                <w:sz w:val="16"/>
                <w:szCs w:val="16"/>
              </w:rPr>
            </w:pPr>
            <w:r w:rsidRPr="00F41022">
              <w:rPr>
                <w:rFonts w:cs="Times New Roman"/>
                <w:sz w:val="16"/>
                <w:szCs w:val="16"/>
              </w:rPr>
              <w:t>Wykonanie: nie później niż w terminie 1,5 roku od dnia dostawy i próbnego uruchomienia robota.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22" w:rsidRDefault="00F41022" w:rsidP="00F41022">
            <w:pPr>
              <w:pStyle w:val="Standard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CB3046" w:rsidRPr="00CB3046" w:rsidRDefault="00CB3046" w:rsidP="00CB3046">
      <w:pPr>
        <w:rPr>
          <w:sz w:val="16"/>
          <w:szCs w:val="16"/>
        </w:rPr>
      </w:pPr>
    </w:p>
    <w:p w:rsidR="00CB3046" w:rsidRDefault="00CB3046" w:rsidP="00CB3046">
      <w:r>
        <w:t xml:space="preserve">……………………………….. dnia ……………………….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074207" w:rsidRPr="00CB3046" w:rsidRDefault="00CB3046" w:rsidP="00A52D97">
      <w:pPr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046">
        <w:rPr>
          <w:sz w:val="18"/>
          <w:szCs w:val="18"/>
        </w:rPr>
        <w:t>(podpis  Wykonawcy)</w:t>
      </w:r>
    </w:p>
    <w:sectPr w:rsidR="00074207" w:rsidRPr="00CB3046" w:rsidSect="00F36010">
      <w:headerReference w:type="default" r:id="rId7"/>
      <w:footerReference w:type="default" r:id="rId8"/>
      <w:pgSz w:w="16838" w:h="11906" w:orient="landscape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93" w:rsidRDefault="006A2193" w:rsidP="00197650">
      <w:pPr>
        <w:spacing w:after="0" w:line="240" w:lineRule="auto"/>
      </w:pPr>
      <w:r>
        <w:separator/>
      </w:r>
    </w:p>
  </w:endnote>
  <w:endnote w:type="continuationSeparator" w:id="0">
    <w:p w:rsidR="006A2193" w:rsidRDefault="006A2193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2" w:rsidRPr="00197650" w:rsidRDefault="0046648F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46648F">
      <w:rPr>
        <w:rFonts w:ascii="Times New Roman" w:hAnsi="Times New Roman" w:cs="Times New Roman"/>
        <w:noProof/>
        <w:sz w:val="20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19.1pt;width:72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adj="-2215,-1,-2215" strokecolor="red" strokeweight="2pt"/>
      </w:pict>
    </w:r>
    <w:r w:rsidR="00F41022"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F41022" w:rsidRPr="00197650" w:rsidRDefault="00F41022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F41022" w:rsidRDefault="00F41022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8606155</wp:posOffset>
          </wp:positionH>
          <wp:positionV relativeFrom="paragraph">
            <wp:posOffset>51435</wp:posOffset>
          </wp:positionV>
          <wp:extent cx="514350" cy="561975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93" w:rsidRDefault="006A2193" w:rsidP="00197650">
      <w:pPr>
        <w:spacing w:after="0" w:line="240" w:lineRule="auto"/>
      </w:pPr>
      <w:r>
        <w:separator/>
      </w:r>
    </w:p>
  </w:footnote>
  <w:footnote w:type="continuationSeparator" w:id="0">
    <w:p w:rsidR="006A2193" w:rsidRDefault="006A2193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2" w:rsidRDefault="00F410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1022" w:rsidRDefault="00F410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B37800"/>
    <w:multiLevelType w:val="multilevel"/>
    <w:tmpl w:val="EBD632F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3C715BD"/>
    <w:multiLevelType w:val="multilevel"/>
    <w:tmpl w:val="3D8A2C8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4211F7A"/>
    <w:multiLevelType w:val="multilevel"/>
    <w:tmpl w:val="94307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48E5A86"/>
    <w:multiLevelType w:val="multilevel"/>
    <w:tmpl w:val="33A24EAE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>
    <w:nsid w:val="0DFF1FEA"/>
    <w:multiLevelType w:val="multilevel"/>
    <w:tmpl w:val="FAB46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AC7"/>
    <w:multiLevelType w:val="multilevel"/>
    <w:tmpl w:val="5DF4D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5407231"/>
    <w:multiLevelType w:val="multilevel"/>
    <w:tmpl w:val="2C74DFD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15785568"/>
    <w:multiLevelType w:val="multilevel"/>
    <w:tmpl w:val="8CCA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66C6A85"/>
    <w:multiLevelType w:val="multilevel"/>
    <w:tmpl w:val="8CF87B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>
    <w:nsid w:val="1F6517D5"/>
    <w:multiLevelType w:val="multilevel"/>
    <w:tmpl w:val="F45E5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00D5547"/>
    <w:multiLevelType w:val="multilevel"/>
    <w:tmpl w:val="7436E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0A64A4B"/>
    <w:multiLevelType w:val="multilevel"/>
    <w:tmpl w:val="DBA2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1847393"/>
    <w:multiLevelType w:val="multilevel"/>
    <w:tmpl w:val="320C781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4">
    <w:nsid w:val="264012B1"/>
    <w:multiLevelType w:val="multilevel"/>
    <w:tmpl w:val="7554BBE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2777440C"/>
    <w:multiLevelType w:val="hybridMultilevel"/>
    <w:tmpl w:val="9374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91545"/>
    <w:multiLevelType w:val="multilevel"/>
    <w:tmpl w:val="567AEFC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29833D3B"/>
    <w:multiLevelType w:val="multilevel"/>
    <w:tmpl w:val="5C80F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BEF2EB8"/>
    <w:multiLevelType w:val="multilevel"/>
    <w:tmpl w:val="1576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2313F"/>
    <w:multiLevelType w:val="multilevel"/>
    <w:tmpl w:val="F59AA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1FC3C19"/>
    <w:multiLevelType w:val="multilevel"/>
    <w:tmpl w:val="A52E7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360C3479"/>
    <w:multiLevelType w:val="multilevel"/>
    <w:tmpl w:val="894ED8E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2">
    <w:nsid w:val="36C42B48"/>
    <w:multiLevelType w:val="multilevel"/>
    <w:tmpl w:val="3AB2440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38060A96"/>
    <w:multiLevelType w:val="multilevel"/>
    <w:tmpl w:val="B95EFD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>
    <w:nsid w:val="38583D4E"/>
    <w:multiLevelType w:val="multilevel"/>
    <w:tmpl w:val="25FC9B9E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5">
    <w:nsid w:val="3B211F6B"/>
    <w:multiLevelType w:val="multilevel"/>
    <w:tmpl w:val="F3801902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6">
    <w:nsid w:val="3DF94ACB"/>
    <w:multiLevelType w:val="multilevel"/>
    <w:tmpl w:val="3FDE8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06B111B"/>
    <w:multiLevelType w:val="multilevel"/>
    <w:tmpl w:val="B29C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2421445"/>
    <w:multiLevelType w:val="multilevel"/>
    <w:tmpl w:val="AD76054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9">
    <w:nsid w:val="42F203F3"/>
    <w:multiLevelType w:val="multilevel"/>
    <w:tmpl w:val="444A60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nsid w:val="42FB4829"/>
    <w:multiLevelType w:val="multilevel"/>
    <w:tmpl w:val="3508CC9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1">
    <w:nsid w:val="463E09C7"/>
    <w:multiLevelType w:val="multilevel"/>
    <w:tmpl w:val="79AEA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4A350937"/>
    <w:multiLevelType w:val="multilevel"/>
    <w:tmpl w:val="831A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E501363"/>
    <w:multiLevelType w:val="multilevel"/>
    <w:tmpl w:val="07F4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4F456108"/>
    <w:multiLevelType w:val="multilevel"/>
    <w:tmpl w:val="8788D1BE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5">
    <w:nsid w:val="53622956"/>
    <w:multiLevelType w:val="multilevel"/>
    <w:tmpl w:val="E4202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6E2680C"/>
    <w:multiLevelType w:val="multilevel"/>
    <w:tmpl w:val="A27AB322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7">
    <w:nsid w:val="56FA08E7"/>
    <w:multiLevelType w:val="multilevel"/>
    <w:tmpl w:val="5246A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9069E8"/>
    <w:multiLevelType w:val="multilevel"/>
    <w:tmpl w:val="6E6807D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9">
    <w:nsid w:val="5C7958BF"/>
    <w:multiLevelType w:val="multilevel"/>
    <w:tmpl w:val="B79EAA44"/>
    <w:lvl w:ilvl="0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0">
    <w:nsid w:val="5E4B3F6B"/>
    <w:multiLevelType w:val="multilevel"/>
    <w:tmpl w:val="642660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1">
    <w:nsid w:val="5E5E034D"/>
    <w:multiLevelType w:val="hybridMultilevel"/>
    <w:tmpl w:val="C52C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8686A"/>
    <w:multiLevelType w:val="multilevel"/>
    <w:tmpl w:val="F8AA4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6521735D"/>
    <w:multiLevelType w:val="multilevel"/>
    <w:tmpl w:val="17E4D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65716878"/>
    <w:multiLevelType w:val="multilevel"/>
    <w:tmpl w:val="10CE29F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5">
    <w:nsid w:val="66B612FD"/>
    <w:multiLevelType w:val="multilevel"/>
    <w:tmpl w:val="4574CD6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6">
    <w:nsid w:val="684A3837"/>
    <w:multiLevelType w:val="multilevel"/>
    <w:tmpl w:val="8FEE11D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7">
    <w:nsid w:val="690B0FF6"/>
    <w:multiLevelType w:val="multilevel"/>
    <w:tmpl w:val="1EA62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6BE73AB3"/>
    <w:multiLevelType w:val="multilevel"/>
    <w:tmpl w:val="528C1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6F2A60E7"/>
    <w:multiLevelType w:val="multilevel"/>
    <w:tmpl w:val="989E544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0">
    <w:nsid w:val="6FEC76CE"/>
    <w:multiLevelType w:val="multilevel"/>
    <w:tmpl w:val="2732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055B6"/>
    <w:multiLevelType w:val="multilevel"/>
    <w:tmpl w:val="EF0C5BE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2">
    <w:nsid w:val="75627990"/>
    <w:multiLevelType w:val="multilevel"/>
    <w:tmpl w:val="BC4C50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3">
    <w:nsid w:val="758A0BDE"/>
    <w:multiLevelType w:val="multilevel"/>
    <w:tmpl w:val="C486F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77AB3786"/>
    <w:multiLevelType w:val="multilevel"/>
    <w:tmpl w:val="8C5C134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5">
    <w:nsid w:val="7CF2282C"/>
    <w:multiLevelType w:val="multilevel"/>
    <w:tmpl w:val="CAD4E06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6">
    <w:nsid w:val="7E380DFE"/>
    <w:multiLevelType w:val="multilevel"/>
    <w:tmpl w:val="13CA963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50"/>
  </w:num>
  <w:num w:numId="2">
    <w:abstractNumId w:val="16"/>
  </w:num>
  <w:num w:numId="3">
    <w:abstractNumId w:val="14"/>
  </w:num>
  <w:num w:numId="4">
    <w:abstractNumId w:val="52"/>
  </w:num>
  <w:num w:numId="5">
    <w:abstractNumId w:val="37"/>
  </w:num>
  <w:num w:numId="6">
    <w:abstractNumId w:val="54"/>
  </w:num>
  <w:num w:numId="7">
    <w:abstractNumId w:val="7"/>
  </w:num>
  <w:num w:numId="8">
    <w:abstractNumId w:val="46"/>
  </w:num>
  <w:num w:numId="9">
    <w:abstractNumId w:val="25"/>
  </w:num>
  <w:num w:numId="10">
    <w:abstractNumId w:val="40"/>
  </w:num>
  <w:num w:numId="11">
    <w:abstractNumId w:val="36"/>
  </w:num>
  <w:num w:numId="12">
    <w:abstractNumId w:val="34"/>
  </w:num>
  <w:num w:numId="13">
    <w:abstractNumId w:val="2"/>
  </w:num>
  <w:num w:numId="14">
    <w:abstractNumId w:val="22"/>
  </w:num>
  <w:num w:numId="15">
    <w:abstractNumId w:val="5"/>
  </w:num>
  <w:num w:numId="16">
    <w:abstractNumId w:val="55"/>
  </w:num>
  <w:num w:numId="17">
    <w:abstractNumId w:val="29"/>
  </w:num>
  <w:num w:numId="18">
    <w:abstractNumId w:val="1"/>
  </w:num>
  <w:num w:numId="19">
    <w:abstractNumId w:val="51"/>
  </w:num>
  <w:num w:numId="20">
    <w:abstractNumId w:val="45"/>
  </w:num>
  <w:num w:numId="21">
    <w:abstractNumId w:val="39"/>
  </w:num>
  <w:num w:numId="22">
    <w:abstractNumId w:val="35"/>
  </w:num>
  <w:num w:numId="23">
    <w:abstractNumId w:val="19"/>
  </w:num>
  <w:num w:numId="24">
    <w:abstractNumId w:val="49"/>
  </w:num>
  <w:num w:numId="25">
    <w:abstractNumId w:val="20"/>
  </w:num>
  <w:num w:numId="26">
    <w:abstractNumId w:val="3"/>
  </w:num>
  <w:num w:numId="27">
    <w:abstractNumId w:val="18"/>
  </w:num>
  <w:num w:numId="28">
    <w:abstractNumId w:val="32"/>
  </w:num>
  <w:num w:numId="29">
    <w:abstractNumId w:val="8"/>
  </w:num>
  <w:num w:numId="30">
    <w:abstractNumId w:val="28"/>
  </w:num>
  <w:num w:numId="31">
    <w:abstractNumId w:val="47"/>
  </w:num>
  <w:num w:numId="32">
    <w:abstractNumId w:val="38"/>
  </w:num>
  <w:num w:numId="33">
    <w:abstractNumId w:val="6"/>
  </w:num>
  <w:num w:numId="34">
    <w:abstractNumId w:val="11"/>
  </w:num>
  <w:num w:numId="35">
    <w:abstractNumId w:val="48"/>
  </w:num>
  <w:num w:numId="36">
    <w:abstractNumId w:val="17"/>
  </w:num>
  <w:num w:numId="37">
    <w:abstractNumId w:val="53"/>
  </w:num>
  <w:num w:numId="38">
    <w:abstractNumId w:val="9"/>
  </w:num>
  <w:num w:numId="39">
    <w:abstractNumId w:val="43"/>
  </w:num>
  <w:num w:numId="40">
    <w:abstractNumId w:val="12"/>
  </w:num>
  <w:num w:numId="41">
    <w:abstractNumId w:val="33"/>
  </w:num>
  <w:num w:numId="42">
    <w:abstractNumId w:val="42"/>
  </w:num>
  <w:num w:numId="43">
    <w:abstractNumId w:val="26"/>
  </w:num>
  <w:num w:numId="44">
    <w:abstractNumId w:val="31"/>
  </w:num>
  <w:num w:numId="45">
    <w:abstractNumId w:val="24"/>
  </w:num>
  <w:num w:numId="46">
    <w:abstractNumId w:val="30"/>
  </w:num>
  <w:num w:numId="47">
    <w:abstractNumId w:val="27"/>
  </w:num>
  <w:num w:numId="48">
    <w:abstractNumId w:val="10"/>
  </w:num>
  <w:num w:numId="49">
    <w:abstractNumId w:val="23"/>
  </w:num>
  <w:num w:numId="50">
    <w:abstractNumId w:val="56"/>
  </w:num>
  <w:num w:numId="51">
    <w:abstractNumId w:val="44"/>
  </w:num>
  <w:num w:numId="52">
    <w:abstractNumId w:val="21"/>
  </w:num>
  <w:num w:numId="53">
    <w:abstractNumId w:val="13"/>
  </w:num>
  <w:num w:numId="54">
    <w:abstractNumId w:val="4"/>
  </w:num>
  <w:num w:numId="55">
    <w:abstractNumId w:val="15"/>
  </w:num>
  <w:num w:numId="56">
    <w:abstractNumId w:val="4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651F1"/>
    <w:rsid w:val="00074207"/>
    <w:rsid w:val="00097DF3"/>
    <w:rsid w:val="000A3C39"/>
    <w:rsid w:val="000B32C7"/>
    <w:rsid w:val="000C6063"/>
    <w:rsid w:val="000D24F7"/>
    <w:rsid w:val="00100DF0"/>
    <w:rsid w:val="00150DF3"/>
    <w:rsid w:val="001907EE"/>
    <w:rsid w:val="00197650"/>
    <w:rsid w:val="001A1631"/>
    <w:rsid w:val="001A7020"/>
    <w:rsid w:val="001B5698"/>
    <w:rsid w:val="001D2894"/>
    <w:rsid w:val="001E7BE6"/>
    <w:rsid w:val="00200416"/>
    <w:rsid w:val="00211782"/>
    <w:rsid w:val="002117AD"/>
    <w:rsid w:val="00286E29"/>
    <w:rsid w:val="002C087B"/>
    <w:rsid w:val="002C43F2"/>
    <w:rsid w:val="002D7332"/>
    <w:rsid w:val="002E6ADA"/>
    <w:rsid w:val="00350B47"/>
    <w:rsid w:val="003627BA"/>
    <w:rsid w:val="00386754"/>
    <w:rsid w:val="00397FAF"/>
    <w:rsid w:val="003A49B9"/>
    <w:rsid w:val="003C059F"/>
    <w:rsid w:val="003C7A7F"/>
    <w:rsid w:val="003E617B"/>
    <w:rsid w:val="0040411C"/>
    <w:rsid w:val="00410A87"/>
    <w:rsid w:val="00417986"/>
    <w:rsid w:val="00451E50"/>
    <w:rsid w:val="0046648F"/>
    <w:rsid w:val="004C2EDE"/>
    <w:rsid w:val="004D22D6"/>
    <w:rsid w:val="004D386E"/>
    <w:rsid w:val="005322B7"/>
    <w:rsid w:val="00564ECD"/>
    <w:rsid w:val="005679F0"/>
    <w:rsid w:val="00573ABC"/>
    <w:rsid w:val="005B7C5C"/>
    <w:rsid w:val="005E1A34"/>
    <w:rsid w:val="005E3AFE"/>
    <w:rsid w:val="005F077F"/>
    <w:rsid w:val="00602037"/>
    <w:rsid w:val="006273A5"/>
    <w:rsid w:val="00696A05"/>
    <w:rsid w:val="006A2193"/>
    <w:rsid w:val="006B2CCD"/>
    <w:rsid w:val="006B5477"/>
    <w:rsid w:val="006E0F00"/>
    <w:rsid w:val="0070197E"/>
    <w:rsid w:val="007203D9"/>
    <w:rsid w:val="00720AD9"/>
    <w:rsid w:val="007A412F"/>
    <w:rsid w:val="007B61FB"/>
    <w:rsid w:val="00803FD0"/>
    <w:rsid w:val="00851CB9"/>
    <w:rsid w:val="008642EC"/>
    <w:rsid w:val="008851CD"/>
    <w:rsid w:val="008B34B8"/>
    <w:rsid w:val="008E1D18"/>
    <w:rsid w:val="0090352E"/>
    <w:rsid w:val="009235B0"/>
    <w:rsid w:val="00952A9B"/>
    <w:rsid w:val="00960F7E"/>
    <w:rsid w:val="009623E1"/>
    <w:rsid w:val="00964964"/>
    <w:rsid w:val="00984907"/>
    <w:rsid w:val="009E3763"/>
    <w:rsid w:val="00A52D97"/>
    <w:rsid w:val="00A93FD3"/>
    <w:rsid w:val="00AC181B"/>
    <w:rsid w:val="00B62684"/>
    <w:rsid w:val="00BC306B"/>
    <w:rsid w:val="00C261D5"/>
    <w:rsid w:val="00C36796"/>
    <w:rsid w:val="00C50C39"/>
    <w:rsid w:val="00C726C3"/>
    <w:rsid w:val="00C90922"/>
    <w:rsid w:val="00CB3046"/>
    <w:rsid w:val="00CC6EA8"/>
    <w:rsid w:val="00CD049D"/>
    <w:rsid w:val="00D108C5"/>
    <w:rsid w:val="00D5728D"/>
    <w:rsid w:val="00D703A6"/>
    <w:rsid w:val="00D9383A"/>
    <w:rsid w:val="00DA3B91"/>
    <w:rsid w:val="00DE2194"/>
    <w:rsid w:val="00DF5CB8"/>
    <w:rsid w:val="00E1761B"/>
    <w:rsid w:val="00E22C23"/>
    <w:rsid w:val="00E25AE3"/>
    <w:rsid w:val="00EA61DE"/>
    <w:rsid w:val="00ED30B8"/>
    <w:rsid w:val="00F03BEF"/>
    <w:rsid w:val="00F15984"/>
    <w:rsid w:val="00F21015"/>
    <w:rsid w:val="00F25C70"/>
    <w:rsid w:val="00F36010"/>
    <w:rsid w:val="00F41022"/>
    <w:rsid w:val="00F539AC"/>
    <w:rsid w:val="00F66A0E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010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table" w:styleId="Tabela-Siatka">
    <w:name w:val="Table Grid"/>
    <w:basedOn w:val="Standardowy"/>
    <w:uiPriority w:val="59"/>
    <w:rsid w:val="00F3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41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410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41022"/>
    <w:pPr>
      <w:spacing w:after="120"/>
    </w:pPr>
  </w:style>
  <w:style w:type="paragraph" w:styleId="Lista">
    <w:name w:val="List"/>
    <w:basedOn w:val="Textbody"/>
    <w:rsid w:val="00F41022"/>
  </w:style>
  <w:style w:type="paragraph" w:customStyle="1" w:styleId="Caption">
    <w:name w:val="Caption"/>
    <w:basedOn w:val="Standard"/>
    <w:rsid w:val="00F410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102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9566</Words>
  <Characters>57400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11</cp:revision>
  <cp:lastPrinted>2014-12-09T14:39:00Z</cp:lastPrinted>
  <dcterms:created xsi:type="dcterms:W3CDTF">2016-12-03T11:59:00Z</dcterms:created>
  <dcterms:modified xsi:type="dcterms:W3CDTF">2016-12-05T11:33:00Z</dcterms:modified>
</cp:coreProperties>
</file>